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8C1C2D" w:rsidTr="00CB1DDB">
        <w:tc>
          <w:tcPr>
            <w:tcW w:w="3936" w:type="dxa"/>
          </w:tcPr>
          <w:p w:rsidR="008C1C2D" w:rsidRDefault="008C1C2D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8C1C2D" w:rsidRPr="00446B92" w:rsidRDefault="008C1C2D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8C1C2D" w:rsidRPr="00446B92" w:rsidRDefault="008C1C2D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8C1C2D" w:rsidRPr="00446B92" w:rsidRDefault="008C1C2D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8C1C2D" w:rsidRDefault="008C1C2D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8C1C2D" w:rsidRDefault="008C1C2D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8C1C2D" w:rsidRPr="00E01954" w:rsidRDefault="008C1C2D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8C1C2D" w:rsidRDefault="008C1C2D" w:rsidP="00CB1DDB">
            <w:pPr>
              <w:spacing w:line="238" w:lineRule="auto"/>
            </w:pPr>
          </w:p>
        </w:tc>
      </w:tr>
      <w:tr w:rsidR="008C1C2D" w:rsidRPr="005261B8" w:rsidTr="00CB1DDB">
        <w:tc>
          <w:tcPr>
            <w:tcW w:w="3936" w:type="dxa"/>
          </w:tcPr>
          <w:p w:rsidR="008C1C2D" w:rsidRPr="001E72CB" w:rsidRDefault="008C1C2D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8C1C2D" w:rsidRDefault="008C1C2D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8C1C2D" w:rsidRDefault="008C1C2D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8C1C2D" w:rsidRDefault="008C1C2D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8C1C2D" w:rsidRPr="00E01954" w:rsidRDefault="008C1C2D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8C1C2D" w:rsidRPr="00E01954" w:rsidRDefault="008C1C2D" w:rsidP="00CB1DDB">
            <w:pPr>
              <w:widowControl w:val="0"/>
              <w:spacing w:line="238" w:lineRule="auto"/>
            </w:pPr>
          </w:p>
        </w:tc>
      </w:tr>
    </w:tbl>
    <w:p w:rsidR="008C1C2D" w:rsidRDefault="008C1C2D" w:rsidP="008C1C2D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C1C2D" w:rsidRDefault="008C1C2D" w:rsidP="008C1C2D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C06A38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A15" w:rsidRDefault="00455A15" w:rsidP="00C06A38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информирую Вас о возможном злоупотреб</w:t>
      </w:r>
      <w:r w:rsidR="0089442A">
        <w:rPr>
          <w:rFonts w:ascii="Times New Roman" w:hAnsi="Times New Roman" w:cs="Times New Roman"/>
          <w:sz w:val="28"/>
          <w:szCs w:val="28"/>
        </w:rPr>
        <w:t xml:space="preserve">лении должностными полномочиями, халатности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начальника </w:t>
      </w:r>
      <w:r w:rsidR="008C1C2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Вооруженных Сил Российской Федерации </w:t>
      </w:r>
      <w:r w:rsidR="008C1C2D">
        <w:rPr>
          <w:rFonts w:ascii="Times New Roman" w:hAnsi="Times New Roman" w:cs="Times New Roman"/>
          <w:sz w:val="28"/>
          <w:szCs w:val="28"/>
        </w:rPr>
        <w:t>______ -адмиралом ______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обращени</w:t>
      </w:r>
      <w:r w:rsidR="0089442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F11090">
        <w:rPr>
          <w:rFonts w:ascii="Times New Roman" w:hAnsi="Times New Roman" w:cs="Times New Roman"/>
          <w:sz w:val="28"/>
          <w:szCs w:val="28"/>
        </w:rPr>
        <w:t xml:space="preserve"> г. № 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89442A">
        <w:rPr>
          <w:rFonts w:ascii="Times New Roman" w:hAnsi="Times New Roman" w:cs="Times New Roman"/>
          <w:sz w:val="28"/>
          <w:szCs w:val="28"/>
        </w:rPr>
        <w:t xml:space="preserve"> и от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 w:rsidR="0089442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F11090">
        <w:rPr>
          <w:rFonts w:ascii="Times New Roman" w:hAnsi="Times New Roman" w:cs="Times New Roman"/>
          <w:sz w:val="28"/>
          <w:szCs w:val="28"/>
        </w:rPr>
        <w:t xml:space="preserve">, а также возможном вступлении в сговор с заместителем начальника </w:t>
      </w:r>
      <w:r w:rsidR="008C1C2D">
        <w:rPr>
          <w:rFonts w:ascii="Times New Roman" w:hAnsi="Times New Roman" w:cs="Times New Roman"/>
          <w:sz w:val="28"/>
          <w:szCs w:val="28"/>
        </w:rPr>
        <w:t>______ ВС РФ</w:t>
      </w:r>
      <w:r w:rsidR="00F11090">
        <w:rPr>
          <w:rFonts w:ascii="Times New Roman" w:hAnsi="Times New Roman" w:cs="Times New Roman"/>
          <w:sz w:val="28"/>
          <w:szCs w:val="28"/>
        </w:rPr>
        <w:t xml:space="preserve"> генерал-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F11090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spellStart"/>
      <w:r w:rsidR="00F11090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="00F11090">
        <w:rPr>
          <w:rFonts w:ascii="Times New Roman" w:hAnsi="Times New Roman" w:cs="Times New Roman"/>
          <w:sz w:val="28"/>
          <w:szCs w:val="28"/>
        </w:rPr>
        <w:t xml:space="preserve"> ответственности.</w:t>
      </w:r>
    </w:p>
    <w:p w:rsidR="0089442A" w:rsidRDefault="0089442A" w:rsidP="00C06A38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письме от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8C1C2D">
        <w:rPr>
          <w:rFonts w:ascii="Times New Roman" w:hAnsi="Times New Roman" w:cs="Times New Roman"/>
          <w:sz w:val="28"/>
          <w:szCs w:val="28"/>
        </w:rPr>
        <w:t>______</w:t>
      </w:r>
      <w:r w:rsidR="00F11090">
        <w:rPr>
          <w:rFonts w:ascii="Times New Roman" w:hAnsi="Times New Roman" w:cs="Times New Roman"/>
          <w:sz w:val="28"/>
          <w:szCs w:val="28"/>
        </w:rPr>
        <w:t>ВС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указал, что «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 xml:space="preserve">Обращение №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Pr="00F11090">
        <w:rPr>
          <w:rFonts w:ascii="Times New Roman" w:hAnsi="Times New Roman" w:cs="Times New Roman"/>
          <w:i/>
          <w:sz w:val="28"/>
          <w:szCs w:val="28"/>
        </w:rPr>
        <w:t xml:space="preserve">, поступившее из Главной военной прокуратуры, 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 xml:space="preserve">зарегистрировано в Министерстве обороны РФ за №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Pr="00F110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F11090">
        <w:rPr>
          <w:rFonts w:ascii="Times New Roman" w:hAnsi="Times New Roman" w:cs="Times New Roman"/>
          <w:i/>
          <w:sz w:val="28"/>
          <w:szCs w:val="28"/>
        </w:rPr>
        <w:t xml:space="preserve">. и </w:t>
      </w:r>
      <w:r w:rsidRPr="00F11090">
        <w:rPr>
          <w:rFonts w:ascii="Times New Roman" w:hAnsi="Times New Roman" w:cs="Times New Roman"/>
          <w:i/>
          <w:sz w:val="28"/>
          <w:szCs w:val="28"/>
          <w:u w:val="single"/>
        </w:rPr>
        <w:t>рассмотрено в установленный срок</w:t>
      </w:r>
      <w:r w:rsidRPr="00F11090">
        <w:rPr>
          <w:rFonts w:ascii="Times New Roman" w:hAnsi="Times New Roman" w:cs="Times New Roman"/>
          <w:i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89442A" w:rsidRDefault="00F11090" w:rsidP="00F1109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слова подтверждаются письмом от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</w:t>
      </w:r>
      <w:r w:rsidR="008C1C2D">
        <w:rPr>
          <w:rFonts w:ascii="Times New Roman" w:hAnsi="Times New Roman" w:cs="Times New Roman"/>
          <w:sz w:val="28"/>
          <w:szCs w:val="28"/>
        </w:rPr>
        <w:t>______ ВС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в котором указан номер ответа 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Pr="00F11090">
        <w:rPr>
          <w:rFonts w:ascii="Times New Roman" w:hAnsi="Times New Roman" w:cs="Times New Roman"/>
          <w:b/>
          <w:i/>
          <w:sz w:val="28"/>
          <w:szCs w:val="28"/>
        </w:rPr>
        <w:t>г.»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F11090" w:rsidRDefault="00F11090" w:rsidP="00F1109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дата регистрации не содержит опечатки и носит целенаправленный характер.</w:t>
      </w:r>
    </w:p>
    <w:p w:rsidR="00455A15" w:rsidRPr="00693B4D" w:rsidRDefault="00F11090" w:rsidP="00C06A38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сведения указаны в</w:t>
      </w:r>
      <w:r w:rsidR="00455A15">
        <w:rPr>
          <w:rFonts w:ascii="Times New Roman" w:hAnsi="Times New Roman" w:cs="Times New Roman"/>
          <w:sz w:val="28"/>
          <w:szCs w:val="28"/>
        </w:rPr>
        <w:t xml:space="preserve"> письме от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 w:rsidR="00455A15">
        <w:rPr>
          <w:rFonts w:ascii="Times New Roman" w:hAnsi="Times New Roman" w:cs="Times New Roman"/>
          <w:sz w:val="28"/>
          <w:szCs w:val="28"/>
        </w:rPr>
        <w:t xml:space="preserve">г. №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 w:rsidR="00455A15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8C1C2D">
        <w:rPr>
          <w:rFonts w:ascii="Times New Roman" w:hAnsi="Times New Roman" w:cs="Times New Roman"/>
          <w:sz w:val="28"/>
          <w:szCs w:val="28"/>
        </w:rPr>
        <w:t>______</w:t>
      </w:r>
      <w:r w:rsidR="00455A15">
        <w:rPr>
          <w:rFonts w:ascii="Times New Roman" w:hAnsi="Times New Roman" w:cs="Times New Roman"/>
          <w:sz w:val="28"/>
          <w:szCs w:val="28"/>
        </w:rPr>
        <w:t>ВС РФ генерал-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 w:rsidR="00455A15">
        <w:rPr>
          <w:rFonts w:ascii="Times New Roman" w:hAnsi="Times New Roman" w:cs="Times New Roman"/>
          <w:sz w:val="28"/>
          <w:szCs w:val="28"/>
        </w:rPr>
        <w:t xml:space="preserve">указал, что </w:t>
      </w:r>
      <w:r w:rsidR="00455A15" w:rsidRPr="00693B4D">
        <w:rPr>
          <w:rFonts w:ascii="Times New Roman" w:hAnsi="Times New Roman" w:cs="Times New Roman"/>
          <w:i/>
          <w:sz w:val="28"/>
          <w:szCs w:val="28"/>
        </w:rPr>
        <w:t xml:space="preserve">«обращение Главной военной прокуратуры (исх. №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 w:rsidR="00455A15" w:rsidRPr="00693B4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 w:rsidR="00455A15" w:rsidRPr="00693B4D">
        <w:rPr>
          <w:rFonts w:ascii="Times New Roman" w:hAnsi="Times New Roman" w:cs="Times New Roman"/>
          <w:i/>
          <w:sz w:val="28"/>
          <w:szCs w:val="28"/>
        </w:rPr>
        <w:t xml:space="preserve">г.) зарегистрировано в Министерстве обороны РФ за </w:t>
      </w:r>
      <w:r w:rsidR="00455A15" w:rsidRPr="00693B4D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 w:rsidR="00455A15" w:rsidRPr="00693B4D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 w:rsidR="00455A15" w:rsidRPr="00693B4D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455A15" w:rsidRPr="00F11090">
        <w:rPr>
          <w:rFonts w:ascii="Times New Roman" w:hAnsi="Times New Roman" w:cs="Times New Roman"/>
          <w:i/>
          <w:sz w:val="28"/>
          <w:szCs w:val="28"/>
          <w:u w:val="single"/>
        </w:rPr>
        <w:t>и рассмотрено в соответствии с Порядком рассмотрения обращения граждан в Министерстве обороны РФ</w:t>
      </w:r>
      <w:r w:rsidR="00455A15" w:rsidRPr="00693B4D">
        <w:rPr>
          <w:rFonts w:ascii="Times New Roman" w:hAnsi="Times New Roman" w:cs="Times New Roman"/>
          <w:i/>
          <w:sz w:val="28"/>
          <w:szCs w:val="28"/>
        </w:rPr>
        <w:t xml:space="preserve">, утвержденным приказом Министра обороны РФ от 18.08.2014 г. № 555 «О мерах по реализации в Вооруженных Силах РФ </w:t>
      </w:r>
      <w:r w:rsidR="00455A15" w:rsidRPr="00693B4D">
        <w:rPr>
          <w:rFonts w:ascii="Times New Roman" w:hAnsi="Times New Roman" w:cs="Times New Roman"/>
          <w:i/>
          <w:sz w:val="28"/>
          <w:szCs w:val="28"/>
        </w:rPr>
        <w:lastRenderedPageBreak/>
        <w:t>Федерального закона от 02.05.2006 г. № 59-ФЗ «О порядке рассмотрения обращений граждан Российской Федерации»»</w:t>
      </w:r>
      <w:r w:rsidR="00455A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5A15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55A15">
        <w:rPr>
          <w:rFonts w:ascii="Times New Roman" w:hAnsi="Times New Roman" w:cs="Times New Roman"/>
          <w:sz w:val="28"/>
          <w:szCs w:val="28"/>
        </w:rPr>
        <w:t>)</w:t>
      </w:r>
      <w:r w:rsidR="00455A15" w:rsidRPr="00693B4D">
        <w:rPr>
          <w:rFonts w:ascii="Times New Roman" w:hAnsi="Times New Roman" w:cs="Times New Roman"/>
          <w:i/>
          <w:sz w:val="28"/>
          <w:szCs w:val="28"/>
        </w:rPr>
        <w:t>.</w:t>
      </w:r>
    </w:p>
    <w:p w:rsidR="00455A15" w:rsidRDefault="00455A15" w:rsidP="00C06A38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ввиду многочисленных противоречивых сведений, поступавших от заместителей </w:t>
      </w:r>
      <w:r w:rsidR="008C1C2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ВС РФ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и начальника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и возможного взаимного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покрывательства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совершенных преступлений их слова на данный момент вызывают сомнения.</w:t>
      </w:r>
    </w:p>
    <w:p w:rsidR="00455A15" w:rsidRDefault="00455A15" w:rsidP="00C06A38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довод подтверждается </w:t>
      </w:r>
      <w:r w:rsidRPr="00E5332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письмом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Pr="00E5332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Управления Министерства обороны Российской Федерации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Pr="00DC69B2">
        <w:rPr>
          <w:rFonts w:ascii="Times New Roman" w:hAnsi="Times New Roman" w:cs="Times New Roman"/>
          <w:sz w:val="28"/>
          <w:szCs w:val="28"/>
        </w:rPr>
        <w:t xml:space="preserve"> государственного советника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 w:rsidRPr="00DC69B2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8C1C2D">
        <w:rPr>
          <w:rFonts w:ascii="Times New Roman" w:hAnsi="Times New Roman" w:cs="Times New Roman"/>
          <w:sz w:val="28"/>
          <w:szCs w:val="28"/>
        </w:rPr>
        <w:t>__________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 w:rsidRPr="00DC69B2">
        <w:rPr>
          <w:rFonts w:ascii="Times New Roman" w:hAnsi="Times New Roman" w:cs="Times New Roman"/>
          <w:sz w:val="28"/>
          <w:szCs w:val="28"/>
        </w:rPr>
        <w:t xml:space="preserve">от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 w:rsidRPr="00DC69B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C1C2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8C1C2D">
        <w:rPr>
          <w:rFonts w:ascii="Times New Roman" w:hAnsi="Times New Roman" w:cs="Times New Roman"/>
          <w:sz w:val="28"/>
          <w:szCs w:val="28"/>
        </w:rPr>
        <w:t>_</w:t>
      </w:r>
      <w:r w:rsidR="008C1C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110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5A15" w:rsidRDefault="00455A15" w:rsidP="00C06A38">
      <w:pPr>
        <w:spacing w:after="0" w:line="23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заместитель начальника </w:t>
      </w:r>
      <w:r w:rsidR="008C1C2D">
        <w:rPr>
          <w:rFonts w:ascii="Times New Roman" w:hAnsi="Times New Roman" w:cs="Times New Roman"/>
          <w:sz w:val="28"/>
          <w:szCs w:val="28"/>
        </w:rPr>
        <w:t xml:space="preserve">___________-адмирал </w:t>
      </w:r>
      <w:r w:rsidR="008C1C2D"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при содействии генерал-</w:t>
      </w:r>
      <w:r w:rsidR="008C1C2D" w:rsidRPr="008C1C2D">
        <w:t xml:space="preserve"> </w:t>
      </w:r>
      <w:r w:rsidR="008C1C2D" w:rsidRPr="008C1C2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8C1C2D" w:rsidRPr="008C1C2D">
        <w:rPr>
          <w:rFonts w:ascii="Times New Roman" w:hAnsi="Times New Roman" w:cs="Times New Roman"/>
          <w:sz w:val="28"/>
          <w:szCs w:val="28"/>
        </w:rPr>
        <w:t xml:space="preserve">_ 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неверную дату </w:t>
      </w:r>
      <w:r w:rsidRPr="0064160E">
        <w:rPr>
          <w:rFonts w:ascii="Times New Roman" w:hAnsi="Times New Roman" w:cs="Times New Roman"/>
          <w:sz w:val="28"/>
          <w:szCs w:val="28"/>
        </w:rPr>
        <w:t xml:space="preserve">регистрации обращения </w:t>
      </w:r>
      <w:r>
        <w:rPr>
          <w:rFonts w:ascii="Times New Roman" w:hAnsi="Times New Roman" w:cs="Times New Roman"/>
          <w:sz w:val="28"/>
          <w:szCs w:val="28"/>
        </w:rPr>
        <w:t>Главной военной прокуратуры № </w:t>
      </w:r>
      <w:r w:rsidR="008C1C2D"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0E">
        <w:rPr>
          <w:rFonts w:ascii="Times New Roman" w:hAnsi="Times New Roman" w:cs="Times New Roman"/>
          <w:i/>
          <w:sz w:val="28"/>
          <w:szCs w:val="28"/>
        </w:rPr>
        <w:t>«</w:t>
      </w:r>
      <w:r w:rsidR="008C1C2D" w:rsidRPr="008C1C2D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 w:rsidRPr="0064160E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8C1C2D" w:rsidRPr="008C1C2D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 w:rsidRPr="0064160E">
        <w:rPr>
          <w:rFonts w:ascii="Times New Roman" w:hAnsi="Times New Roman" w:cs="Times New Roman"/>
          <w:i/>
          <w:sz w:val="28"/>
          <w:szCs w:val="28"/>
        </w:rPr>
        <w:t>г.»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противоречит сведениям представленные государственным советником </w:t>
      </w:r>
      <w:r w:rsidR="008C1C2D"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8C1C2D"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 которая установила, что указанное обращение «</w:t>
      </w:r>
      <w:r w:rsidRPr="00483194">
        <w:rPr>
          <w:rFonts w:ascii="Times New Roman" w:hAnsi="Times New Roman" w:cs="Times New Roman"/>
          <w:i/>
          <w:sz w:val="28"/>
          <w:szCs w:val="28"/>
        </w:rPr>
        <w:t xml:space="preserve">зарегистрировано за № </w:t>
      </w:r>
      <w:r w:rsidR="008C1C2D" w:rsidRPr="008C1C2D">
        <w:rPr>
          <w:rFonts w:ascii="Times New Roman" w:hAnsi="Times New Roman" w:cs="Times New Roman"/>
          <w:i/>
          <w:sz w:val="28"/>
          <w:szCs w:val="28"/>
        </w:rPr>
        <w:t>_____</w:t>
      </w:r>
      <w:r w:rsidRPr="00483194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8C1C2D" w:rsidRPr="008C1C2D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 w:rsidRPr="00483194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455A15" w:rsidRPr="0064160E" w:rsidRDefault="00455A15" w:rsidP="00C06A38">
      <w:pPr>
        <w:spacing w:after="0" w:line="23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1 ст. 12 Федерального закона № 59-ФЗ от 02.05.2006 года «О порядке рассмотрения обращений граждан Российской Федерации» (далее – Закон) «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письменное обращение, поступившее</w:t>
      </w:r>
      <w:r w:rsidRPr="0064160E">
        <w:rPr>
          <w:rFonts w:ascii="Times New Roman" w:hAnsi="Times New Roman" w:cs="Times New Roman"/>
          <w:i/>
          <w:sz w:val="28"/>
          <w:szCs w:val="28"/>
        </w:rPr>
        <w:t xml:space="preserve"> в государственный орган, орган местного самоуправления или 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должностному лицу</w:t>
      </w:r>
      <w:r w:rsidRPr="0064160E">
        <w:rPr>
          <w:rFonts w:ascii="Times New Roman" w:hAnsi="Times New Roman" w:cs="Times New Roman"/>
          <w:i/>
          <w:sz w:val="28"/>
          <w:szCs w:val="28"/>
        </w:rPr>
        <w:t xml:space="preserve"> в соответствии с их компетенцией, 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рассматривается в течение 30 дней со дня регистрации письменного обращения</w:t>
      </w:r>
      <w:r w:rsidRPr="0064160E">
        <w:rPr>
          <w:rFonts w:ascii="Times New Roman" w:hAnsi="Times New Roman" w:cs="Times New Roman"/>
          <w:i/>
          <w:sz w:val="28"/>
          <w:szCs w:val="28"/>
        </w:rPr>
        <w:t>, за исключением случая, указанного в части 1.1 настоящей статьи».</w:t>
      </w:r>
    </w:p>
    <w:p w:rsidR="00455A15" w:rsidRDefault="00455A15" w:rsidP="00C06A38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Аналогичное требование предусмотрено ст. 116 Дисциплинарного устава, утвержденного Указом Президента Российской Федерации от 10.11.2007 года № 1495 </w:t>
      </w:r>
      <w:r w:rsidRPr="0064160E">
        <w:rPr>
          <w:rFonts w:ascii="Times New Roman" w:hAnsi="Times New Roman" w:cs="Times New Roman"/>
          <w:i/>
          <w:sz w:val="28"/>
          <w:szCs w:val="28"/>
        </w:rPr>
        <w:t>«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все обращения (предложения, заявления или жалобы) подлежат обязательному рассмотрению в срок до 30 суток со дня регистрации»</w:t>
      </w:r>
      <w:r w:rsidRPr="0064160E">
        <w:rPr>
          <w:rFonts w:ascii="Times New Roman" w:hAnsi="Times New Roman" w:cs="Times New Roman"/>
          <w:i/>
          <w:sz w:val="28"/>
          <w:szCs w:val="28"/>
        </w:rPr>
        <w:t>.</w:t>
      </w:r>
    </w:p>
    <w:p w:rsidR="00F11090" w:rsidRDefault="00455A15" w:rsidP="00C06A38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в нарушение де</w:t>
      </w:r>
      <w:r w:rsidR="00F11090">
        <w:rPr>
          <w:rFonts w:ascii="Times New Roman" w:hAnsi="Times New Roman" w:cs="Times New Roman"/>
          <w:sz w:val="28"/>
          <w:szCs w:val="28"/>
        </w:rPr>
        <w:t xml:space="preserve">йствующего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F11090">
        <w:rPr>
          <w:rFonts w:ascii="Times New Roman" w:hAnsi="Times New Roman" w:cs="Times New Roman"/>
          <w:sz w:val="28"/>
          <w:szCs w:val="28"/>
        </w:rPr>
        <w:t>№ </w:t>
      </w:r>
      <w:r w:rsidR="008C1C2D" w:rsidRPr="008C1C2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8C1C2D" w:rsidRPr="008C1C2D">
        <w:rPr>
          <w:rFonts w:ascii="Times New Roman" w:hAnsi="Times New Roman" w:cs="Times New Roman"/>
          <w:sz w:val="28"/>
          <w:szCs w:val="28"/>
        </w:rPr>
        <w:t xml:space="preserve">_ 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 w:rsidR="00F11090" w:rsidRPr="00F110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11090" w:rsidRPr="00F11090">
        <w:rPr>
          <w:rFonts w:ascii="Times New Roman" w:hAnsi="Times New Roman" w:cs="Times New Roman"/>
          <w:sz w:val="28"/>
          <w:szCs w:val="28"/>
        </w:rPr>
        <w:t xml:space="preserve"> </w:t>
      </w:r>
      <w:r w:rsidR="008C1C2D"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 w:rsidR="00F11090" w:rsidRPr="00F11090">
        <w:rPr>
          <w:rFonts w:ascii="Times New Roman" w:hAnsi="Times New Roman" w:cs="Times New Roman"/>
          <w:sz w:val="28"/>
          <w:szCs w:val="28"/>
        </w:rPr>
        <w:t>г.</w:t>
      </w:r>
      <w:r w:rsidR="00F11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рассматривалось на </w:t>
      </w:r>
      <w:r w:rsidR="008C1C2D"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дней больш</w:t>
      </w:r>
      <w:r w:rsidR="00F11090">
        <w:rPr>
          <w:rFonts w:ascii="Times New Roman" w:hAnsi="Times New Roman" w:cs="Times New Roman"/>
          <w:sz w:val="28"/>
          <w:szCs w:val="28"/>
        </w:rPr>
        <w:t>е установленного законом срока.</w:t>
      </w:r>
    </w:p>
    <w:p w:rsidR="00455A15" w:rsidRDefault="00F11090" w:rsidP="00C06A38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8C1C2D">
        <w:rPr>
          <w:rFonts w:ascii="Times New Roman" w:hAnsi="Times New Roman" w:cs="Times New Roman"/>
          <w:sz w:val="28"/>
          <w:szCs w:val="28"/>
        </w:rPr>
        <w:t xml:space="preserve">_____-адмирал </w:t>
      </w:r>
      <w:r w:rsidR="008C1C2D"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 w:rsidR="0096387B">
        <w:rPr>
          <w:rFonts w:ascii="Times New Roman" w:hAnsi="Times New Roman" w:cs="Times New Roman"/>
          <w:sz w:val="28"/>
          <w:szCs w:val="28"/>
        </w:rPr>
        <w:t xml:space="preserve">утверждает, что </w:t>
      </w:r>
      <w:r w:rsidR="0096387B" w:rsidRPr="0096387B">
        <w:rPr>
          <w:rFonts w:ascii="Times New Roman" w:hAnsi="Times New Roman" w:cs="Times New Roman"/>
          <w:b/>
          <w:i/>
          <w:sz w:val="28"/>
          <w:szCs w:val="28"/>
        </w:rPr>
        <w:t>«рассмотрено в установленный срок»</w:t>
      </w:r>
      <w:r w:rsidR="0096387B">
        <w:rPr>
          <w:rFonts w:ascii="Times New Roman" w:hAnsi="Times New Roman" w:cs="Times New Roman"/>
          <w:sz w:val="28"/>
          <w:szCs w:val="28"/>
        </w:rPr>
        <w:t>. Д</w:t>
      </w:r>
      <w:r w:rsidR="00455A15">
        <w:rPr>
          <w:rFonts w:ascii="Times New Roman" w:hAnsi="Times New Roman" w:cs="Times New Roman"/>
          <w:sz w:val="28"/>
          <w:szCs w:val="28"/>
        </w:rPr>
        <w:t xml:space="preserve">ля сокрытия данной информации умышленно была указана неверная дата регистрации со смещением на </w:t>
      </w:r>
      <w:r w:rsidR="008C1C2D" w:rsidRPr="008C1C2D">
        <w:rPr>
          <w:rFonts w:ascii="Times New Roman" w:hAnsi="Times New Roman" w:cs="Times New Roman"/>
          <w:sz w:val="28"/>
          <w:szCs w:val="28"/>
        </w:rPr>
        <w:t>_____</w:t>
      </w:r>
      <w:r w:rsidR="00455A15">
        <w:rPr>
          <w:rFonts w:ascii="Times New Roman" w:hAnsi="Times New Roman" w:cs="Times New Roman"/>
          <w:sz w:val="28"/>
          <w:szCs w:val="28"/>
        </w:rPr>
        <w:t xml:space="preserve"> дней (вместе </w:t>
      </w:r>
      <w:r w:rsidR="008C1C2D" w:rsidRPr="008C1C2D">
        <w:rPr>
          <w:rFonts w:ascii="Times New Roman" w:hAnsi="Times New Roman" w:cs="Times New Roman"/>
          <w:sz w:val="28"/>
          <w:szCs w:val="28"/>
        </w:rPr>
        <w:t>_____</w:t>
      </w:r>
      <w:r w:rsidR="00455A15">
        <w:rPr>
          <w:rFonts w:ascii="Times New Roman" w:hAnsi="Times New Roman" w:cs="Times New Roman"/>
          <w:sz w:val="28"/>
          <w:szCs w:val="28"/>
        </w:rPr>
        <w:t xml:space="preserve"> указали </w:t>
      </w:r>
      <w:r w:rsidR="008C1C2D" w:rsidRPr="008C1C2D">
        <w:rPr>
          <w:rFonts w:ascii="Times New Roman" w:hAnsi="Times New Roman" w:cs="Times New Roman"/>
          <w:sz w:val="28"/>
          <w:szCs w:val="28"/>
        </w:rPr>
        <w:t>_____</w:t>
      </w:r>
      <w:r w:rsidR="00455A15">
        <w:rPr>
          <w:rFonts w:ascii="Times New Roman" w:hAnsi="Times New Roman" w:cs="Times New Roman"/>
          <w:sz w:val="28"/>
          <w:szCs w:val="28"/>
        </w:rPr>
        <w:t xml:space="preserve">). С целью </w:t>
      </w:r>
      <w:proofErr w:type="spellStart"/>
      <w:r w:rsidR="00455A15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="0096387B">
        <w:rPr>
          <w:rFonts w:ascii="Times New Roman" w:hAnsi="Times New Roman" w:cs="Times New Roman"/>
          <w:sz w:val="28"/>
          <w:szCs w:val="28"/>
        </w:rPr>
        <w:t xml:space="preserve"> ответственности, возможно </w:t>
      </w:r>
      <w:r w:rsidR="008C1C2D"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 w:rsidR="00455A15">
        <w:rPr>
          <w:rFonts w:ascii="Times New Roman" w:hAnsi="Times New Roman" w:cs="Times New Roman"/>
          <w:sz w:val="28"/>
          <w:szCs w:val="28"/>
        </w:rPr>
        <w:t xml:space="preserve">совершил данное нарушение по искажению даты в ответе, однако, </w:t>
      </w:r>
      <w:r w:rsidR="008C1C2D" w:rsidRPr="008C1C2D">
        <w:rPr>
          <w:rFonts w:ascii="Times New Roman" w:hAnsi="Times New Roman" w:cs="Times New Roman"/>
          <w:sz w:val="28"/>
          <w:szCs w:val="28"/>
        </w:rPr>
        <w:t>_____</w:t>
      </w:r>
      <w:r w:rsidR="00455A15">
        <w:rPr>
          <w:rFonts w:ascii="Times New Roman" w:hAnsi="Times New Roman" w:cs="Times New Roman"/>
          <w:sz w:val="28"/>
          <w:szCs w:val="28"/>
        </w:rPr>
        <w:t xml:space="preserve"> утверждает, что </w:t>
      </w:r>
      <w:r w:rsidR="0096387B">
        <w:rPr>
          <w:rFonts w:ascii="Times New Roman" w:hAnsi="Times New Roman" w:cs="Times New Roman"/>
          <w:sz w:val="28"/>
          <w:szCs w:val="28"/>
        </w:rPr>
        <w:t xml:space="preserve">дату регистрации указали верную, а </w:t>
      </w:r>
      <w:r w:rsidR="008C1C2D"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 w:rsidR="0096387B">
        <w:rPr>
          <w:rFonts w:ascii="Times New Roman" w:hAnsi="Times New Roman" w:cs="Times New Roman"/>
          <w:sz w:val="28"/>
          <w:szCs w:val="28"/>
        </w:rPr>
        <w:t>продолжает указывать неверную дату.</w:t>
      </w:r>
    </w:p>
    <w:p w:rsidR="0096387B" w:rsidRDefault="0096387B" w:rsidP="00C06A38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8C1C2D"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8C1C2D"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было отправлено обращение на имя Министра обороны (приложение 5).</w:t>
      </w:r>
    </w:p>
    <w:p w:rsidR="00CA153C" w:rsidRDefault="00CA153C" w:rsidP="00CA153C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обращение было подано на действия заместителя начальника </w:t>
      </w:r>
      <w:r w:rsidR="008C1C2D">
        <w:rPr>
          <w:rFonts w:ascii="Times New Roman" w:hAnsi="Times New Roman" w:cs="Times New Roman"/>
          <w:sz w:val="28"/>
          <w:szCs w:val="28"/>
        </w:rPr>
        <w:t>______ ВС РФ</w:t>
      </w:r>
      <w:r>
        <w:rPr>
          <w:rFonts w:ascii="Times New Roman" w:hAnsi="Times New Roman" w:cs="Times New Roman"/>
          <w:sz w:val="28"/>
          <w:szCs w:val="28"/>
        </w:rPr>
        <w:t xml:space="preserve"> генерал-</w:t>
      </w:r>
      <w:r w:rsidR="008C1C2D" w:rsidRPr="008C1C2D">
        <w:t xml:space="preserve"> </w:t>
      </w:r>
      <w:r w:rsidR="008C1C2D"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. Доводы в нем содержащиеся рассмотрены умышлено не были, </w:t>
      </w:r>
      <w:r w:rsidRPr="00CA153C">
        <w:rPr>
          <w:rFonts w:ascii="Times New Roman" w:hAnsi="Times New Roman" w:cs="Times New Roman"/>
          <w:b/>
          <w:i/>
          <w:sz w:val="28"/>
          <w:szCs w:val="28"/>
        </w:rPr>
        <w:t xml:space="preserve">«обращение </w:t>
      </w:r>
      <w:r w:rsidR="008C1C2D" w:rsidRPr="008C1C2D">
        <w:rPr>
          <w:rFonts w:ascii="Times New Roman" w:hAnsi="Times New Roman" w:cs="Times New Roman"/>
          <w:b/>
          <w:i/>
          <w:sz w:val="28"/>
          <w:szCs w:val="28"/>
        </w:rPr>
        <w:t xml:space="preserve">_____ </w:t>
      </w:r>
      <w:r w:rsidRPr="00CA153C">
        <w:rPr>
          <w:rFonts w:ascii="Times New Roman" w:hAnsi="Times New Roman" w:cs="Times New Roman"/>
          <w:b/>
          <w:i/>
          <w:sz w:val="28"/>
          <w:szCs w:val="28"/>
        </w:rPr>
        <w:t xml:space="preserve">№№ </w:t>
      </w:r>
      <w:r w:rsidR="008C1C2D" w:rsidRPr="008C1C2D">
        <w:rPr>
          <w:rFonts w:ascii="Times New Roman" w:hAnsi="Times New Roman" w:cs="Times New Roman"/>
          <w:b/>
          <w:i/>
          <w:sz w:val="28"/>
          <w:szCs w:val="28"/>
        </w:rPr>
        <w:t xml:space="preserve">_____ </w:t>
      </w:r>
      <w:r w:rsidRPr="00CA153C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заместителем начальника </w:t>
      </w:r>
      <w:r w:rsidR="008C1C2D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Pr="00CA153C">
        <w:rPr>
          <w:rFonts w:ascii="Times New Roman" w:hAnsi="Times New Roman" w:cs="Times New Roman"/>
          <w:b/>
          <w:i/>
          <w:sz w:val="28"/>
          <w:szCs w:val="28"/>
        </w:rPr>
        <w:t>ВС РФ было рассмотрено не всесторонне и необъективно»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, несмотря на то, что в обращении от </w:t>
      </w:r>
      <w:r w:rsidR="008C1C2D"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8C1C2D"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оспаривал также действия </w:t>
      </w:r>
      <w:r w:rsidR="008C1C2D"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рассматривалось оно именно </w:t>
      </w:r>
      <w:r w:rsidR="008C1C2D"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87B" w:rsidRDefault="00CA153C" w:rsidP="00CA153C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 есть, заместители начальника </w:t>
      </w:r>
      <w:r w:rsidR="008C1C2D">
        <w:rPr>
          <w:rFonts w:ascii="Times New Roman" w:hAnsi="Times New Roman" w:cs="Times New Roman"/>
          <w:sz w:val="28"/>
          <w:szCs w:val="28"/>
        </w:rPr>
        <w:t>______ ВС РФ</w:t>
      </w:r>
      <w:r>
        <w:rPr>
          <w:rFonts w:ascii="Times New Roman" w:hAnsi="Times New Roman" w:cs="Times New Roman"/>
          <w:sz w:val="28"/>
          <w:szCs w:val="28"/>
        </w:rPr>
        <w:t xml:space="preserve"> поступавшие обращения на них рассматривают друг на друга и умышленно игнорируют.</w:t>
      </w:r>
    </w:p>
    <w:p w:rsidR="00CA153C" w:rsidRDefault="00CA153C" w:rsidP="00CA153C">
      <w:pPr>
        <w:spacing w:after="0" w:line="23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6 ст. 8 Федерального закона</w:t>
      </w:r>
      <w:r w:rsidR="00692D37">
        <w:rPr>
          <w:rFonts w:ascii="Times New Roman" w:hAnsi="Times New Roman" w:cs="Times New Roman"/>
          <w:sz w:val="28"/>
          <w:szCs w:val="28"/>
        </w:rPr>
        <w:t xml:space="preserve"> от 02.05.2006 г. № 59-ФЗ «О порядке рассмотрения обращения граждан» </w:t>
      </w:r>
      <w:r w:rsidR="00692D37" w:rsidRPr="00692D37">
        <w:rPr>
          <w:rFonts w:ascii="Times New Roman" w:hAnsi="Times New Roman" w:cs="Times New Roman"/>
          <w:i/>
          <w:sz w:val="28"/>
          <w:szCs w:val="28"/>
        </w:rPr>
        <w:t>«Запрещается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обжалуется».</w:t>
      </w:r>
    </w:p>
    <w:p w:rsidR="00692D37" w:rsidRDefault="00692D37" w:rsidP="00CA153C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37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C2D" w:rsidRPr="008C1C2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8C1C2D" w:rsidRPr="008C1C2D">
        <w:rPr>
          <w:rFonts w:ascii="Times New Roman" w:hAnsi="Times New Roman" w:cs="Times New Roman"/>
          <w:sz w:val="28"/>
          <w:szCs w:val="28"/>
        </w:rPr>
        <w:t xml:space="preserve">_ 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такому произойти.</w:t>
      </w:r>
    </w:p>
    <w:p w:rsidR="00692D37" w:rsidRPr="00692D37" w:rsidRDefault="00455A15" w:rsidP="00692D37">
      <w:pPr>
        <w:spacing w:after="0" w:line="23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8C1C2D"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сообщил в письме от </w:t>
      </w:r>
      <w:r w:rsidR="008C1C2D" w:rsidRPr="008C1C2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8C1C2D" w:rsidRPr="008C1C2D">
        <w:rPr>
          <w:rFonts w:ascii="Times New Roman" w:hAnsi="Times New Roman" w:cs="Times New Roman"/>
          <w:sz w:val="28"/>
          <w:szCs w:val="28"/>
        </w:rPr>
        <w:t xml:space="preserve">_ 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 w:rsidR="00692D37"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8C1C2D"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06124F">
        <w:rPr>
          <w:rFonts w:ascii="Times New Roman" w:hAnsi="Times New Roman" w:cs="Times New Roman"/>
          <w:i/>
          <w:sz w:val="28"/>
          <w:szCs w:val="28"/>
        </w:rPr>
        <w:t>«</w:t>
      </w:r>
      <w:r w:rsidR="00692D37">
        <w:rPr>
          <w:rFonts w:ascii="Times New Roman" w:hAnsi="Times New Roman" w:cs="Times New Roman"/>
          <w:i/>
          <w:sz w:val="28"/>
          <w:szCs w:val="28"/>
        </w:rPr>
        <w:t xml:space="preserve">Указанное обращение начальником </w:t>
      </w:r>
      <w:r w:rsidR="008C1C2D" w:rsidRPr="008C1C2D">
        <w:rPr>
          <w:rFonts w:ascii="Times New Roman" w:hAnsi="Times New Roman" w:cs="Times New Roman"/>
          <w:i/>
          <w:sz w:val="28"/>
          <w:szCs w:val="28"/>
        </w:rPr>
        <w:t>_____</w:t>
      </w:r>
      <w:r w:rsidR="00692D37">
        <w:rPr>
          <w:rFonts w:ascii="Times New Roman" w:hAnsi="Times New Roman" w:cs="Times New Roman"/>
          <w:i/>
          <w:sz w:val="28"/>
          <w:szCs w:val="28"/>
        </w:rPr>
        <w:t xml:space="preserve"> Управления </w:t>
      </w:r>
      <w:r w:rsidR="008C1C2D">
        <w:rPr>
          <w:rFonts w:ascii="Times New Roman" w:hAnsi="Times New Roman" w:cs="Times New Roman"/>
          <w:i/>
          <w:sz w:val="28"/>
          <w:szCs w:val="28"/>
        </w:rPr>
        <w:t>______</w:t>
      </w:r>
      <w:r w:rsidR="00692D37">
        <w:rPr>
          <w:rFonts w:ascii="Times New Roman" w:hAnsi="Times New Roman" w:cs="Times New Roman"/>
          <w:i/>
          <w:sz w:val="28"/>
          <w:szCs w:val="28"/>
        </w:rPr>
        <w:t>Вооруженных Сил РФ не рассматривалось, им визировался только ответ</w:t>
      </w:r>
      <w:r w:rsidRPr="0006124F">
        <w:rPr>
          <w:rFonts w:ascii="Times New Roman" w:hAnsi="Times New Roman" w:cs="Times New Roman"/>
          <w:i/>
          <w:sz w:val="28"/>
          <w:szCs w:val="28"/>
        </w:rPr>
        <w:t>».</w:t>
      </w:r>
    </w:p>
    <w:p w:rsidR="00455A15" w:rsidRPr="0006124F" w:rsidRDefault="00455A15" w:rsidP="00C06A38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</w:t>
      </w:r>
      <w:r w:rsidRPr="0006124F">
        <w:rPr>
          <w:rFonts w:ascii="Times New Roman" w:hAnsi="Times New Roman" w:cs="Times New Roman"/>
          <w:sz w:val="28"/>
          <w:szCs w:val="28"/>
        </w:rPr>
        <w:t>ловар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124F">
        <w:rPr>
          <w:rFonts w:ascii="Times New Roman" w:hAnsi="Times New Roman" w:cs="Times New Roman"/>
          <w:sz w:val="28"/>
          <w:szCs w:val="28"/>
        </w:rPr>
        <w:t xml:space="preserve"> иностранных слов, во</w:t>
      </w:r>
      <w:r>
        <w:rPr>
          <w:rFonts w:ascii="Times New Roman" w:hAnsi="Times New Roman" w:cs="Times New Roman"/>
          <w:sz w:val="28"/>
          <w:szCs w:val="28"/>
        </w:rPr>
        <w:t>шедших в состав русского языка</w:t>
      </w:r>
      <w:r w:rsidRPr="00061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Pr="00061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24F">
        <w:rPr>
          <w:rFonts w:ascii="Times New Roman" w:hAnsi="Times New Roman" w:cs="Times New Roman"/>
          <w:sz w:val="28"/>
          <w:szCs w:val="28"/>
        </w:rPr>
        <w:t>Чудинов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61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1910 г. </w:t>
      </w:r>
      <w:r w:rsidR="008C1C2D" w:rsidRPr="008C1C2D">
        <w:t>_____ _____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обращение: </w:t>
      </w:r>
      <w:r w:rsidR="008C1C2D" w:rsidRPr="008C1C2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8C1C2D" w:rsidRPr="008C1C2D">
        <w:rPr>
          <w:rFonts w:ascii="Times New Roman" w:hAnsi="Times New Roman" w:cs="Times New Roman"/>
          <w:sz w:val="28"/>
          <w:szCs w:val="28"/>
        </w:rPr>
        <w:t xml:space="preserve">_ 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6124F">
        <w:rPr>
          <w:rFonts w:ascii="Times New Roman" w:hAnsi="Times New Roman" w:cs="Times New Roman"/>
          <w:i/>
          <w:sz w:val="28"/>
          <w:szCs w:val="28"/>
        </w:rPr>
        <w:t>«Визировать (</w:t>
      </w:r>
      <w:proofErr w:type="spellStart"/>
      <w:r w:rsidRPr="0006124F">
        <w:rPr>
          <w:rFonts w:ascii="Times New Roman" w:hAnsi="Times New Roman" w:cs="Times New Roman"/>
          <w:i/>
          <w:sz w:val="28"/>
          <w:szCs w:val="28"/>
        </w:rPr>
        <w:t>фран</w:t>
      </w:r>
      <w:proofErr w:type="spellEnd"/>
      <w:r w:rsidRPr="0006124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6124F">
        <w:rPr>
          <w:rFonts w:ascii="Times New Roman" w:hAnsi="Times New Roman" w:cs="Times New Roman"/>
          <w:i/>
          <w:sz w:val="28"/>
          <w:szCs w:val="28"/>
        </w:rPr>
        <w:t>viser</w:t>
      </w:r>
      <w:proofErr w:type="spellEnd"/>
      <w:r w:rsidRPr="0006124F">
        <w:rPr>
          <w:rFonts w:ascii="Times New Roman" w:hAnsi="Times New Roman" w:cs="Times New Roman"/>
          <w:i/>
          <w:sz w:val="28"/>
          <w:szCs w:val="28"/>
        </w:rPr>
        <w:t xml:space="preserve">, от лат. </w:t>
      </w:r>
      <w:proofErr w:type="spellStart"/>
      <w:r w:rsidRPr="0006124F">
        <w:rPr>
          <w:rFonts w:ascii="Times New Roman" w:hAnsi="Times New Roman" w:cs="Times New Roman"/>
          <w:i/>
          <w:sz w:val="28"/>
          <w:szCs w:val="28"/>
        </w:rPr>
        <w:t>videre</w:t>
      </w:r>
      <w:proofErr w:type="spellEnd"/>
      <w:r w:rsidRPr="0006124F">
        <w:rPr>
          <w:rFonts w:ascii="Times New Roman" w:hAnsi="Times New Roman" w:cs="Times New Roman"/>
          <w:i/>
          <w:sz w:val="28"/>
          <w:szCs w:val="28"/>
        </w:rPr>
        <w:t xml:space="preserve"> - видеть) - удостоверять, что какое-либо свидетельство или документ были предъявлены надлежащему учреждению или лицу».</w:t>
      </w:r>
    </w:p>
    <w:p w:rsidR="00455A15" w:rsidRDefault="00455A15" w:rsidP="00C06A38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начальник </w:t>
      </w:r>
      <w:r w:rsidR="008C1C2D"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8C1C2D">
        <w:rPr>
          <w:rFonts w:ascii="Times New Roman" w:hAnsi="Times New Roman" w:cs="Times New Roman"/>
          <w:sz w:val="28"/>
          <w:szCs w:val="28"/>
        </w:rPr>
        <w:t>______ ВС РФ</w:t>
      </w:r>
      <w:r>
        <w:rPr>
          <w:rFonts w:ascii="Times New Roman" w:hAnsi="Times New Roman" w:cs="Times New Roman"/>
          <w:sz w:val="28"/>
          <w:szCs w:val="28"/>
        </w:rPr>
        <w:t xml:space="preserve"> был ответственен, чтоб данное обращение попало надлежащему лицу. </w:t>
      </w:r>
    </w:p>
    <w:p w:rsidR="00455A15" w:rsidRPr="0006124F" w:rsidRDefault="00455A15" w:rsidP="00C06A38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письме </w:t>
      </w:r>
      <w:r w:rsidRPr="00DC69B2">
        <w:rPr>
          <w:rFonts w:ascii="Times New Roman" w:hAnsi="Times New Roman" w:cs="Times New Roman"/>
          <w:sz w:val="28"/>
          <w:szCs w:val="28"/>
        </w:rPr>
        <w:t xml:space="preserve">государственного советника </w:t>
      </w:r>
      <w:r w:rsidR="008C1C2D"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 w:rsidRPr="00DC69B2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8C1C2D" w:rsidRPr="008C1C2D">
        <w:rPr>
          <w:rFonts w:ascii="Times New Roman" w:hAnsi="Times New Roman" w:cs="Times New Roman"/>
          <w:sz w:val="28"/>
          <w:szCs w:val="28"/>
        </w:rPr>
        <w:t>_____</w:t>
      </w:r>
      <w:r w:rsidRPr="00DC69B2">
        <w:rPr>
          <w:rFonts w:ascii="Times New Roman" w:hAnsi="Times New Roman" w:cs="Times New Roman"/>
          <w:sz w:val="28"/>
          <w:szCs w:val="28"/>
        </w:rPr>
        <w:t xml:space="preserve"> от </w:t>
      </w:r>
      <w:r w:rsidR="008C1C2D" w:rsidRPr="008C1C2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8C1C2D" w:rsidRPr="008C1C2D">
        <w:rPr>
          <w:rFonts w:ascii="Times New Roman" w:hAnsi="Times New Roman" w:cs="Times New Roman"/>
          <w:sz w:val="28"/>
          <w:szCs w:val="28"/>
        </w:rPr>
        <w:t xml:space="preserve">_ 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 w:rsidRPr="00DC69B2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DC69B2">
        <w:rPr>
          <w:rFonts w:ascii="Times New Roman" w:hAnsi="Times New Roman" w:cs="Times New Roman"/>
          <w:sz w:val="28"/>
          <w:szCs w:val="28"/>
        </w:rPr>
        <w:t xml:space="preserve"> № </w:t>
      </w:r>
      <w:r w:rsidR="008C1C2D"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указано, что </w:t>
      </w:r>
      <w:r w:rsidRPr="00A4535F">
        <w:rPr>
          <w:rFonts w:ascii="Times New Roman" w:hAnsi="Times New Roman" w:cs="Times New Roman"/>
          <w:i/>
          <w:sz w:val="28"/>
          <w:szCs w:val="28"/>
        </w:rPr>
        <w:t xml:space="preserve">«обращение № </w:t>
      </w:r>
      <w:r w:rsidR="008C1C2D" w:rsidRPr="008C1C2D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 w:rsidR="008C1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535F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8C1C2D" w:rsidRPr="008C1C2D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 w:rsidRPr="00A4535F">
        <w:rPr>
          <w:rFonts w:ascii="Times New Roman" w:hAnsi="Times New Roman" w:cs="Times New Roman"/>
          <w:i/>
          <w:sz w:val="28"/>
          <w:szCs w:val="28"/>
        </w:rPr>
        <w:t xml:space="preserve">г., поступившее из Главной военной прокуратуры в Министерство обороны Российской Федерации, зарегистрировано за № </w:t>
      </w:r>
      <w:r w:rsidR="008C1C2D" w:rsidRPr="008C1C2D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 w:rsidRPr="00A4535F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8C1C2D" w:rsidRPr="008C1C2D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 w:rsidRPr="00A4535F">
        <w:rPr>
          <w:rFonts w:ascii="Times New Roman" w:hAnsi="Times New Roman" w:cs="Times New Roman"/>
          <w:i/>
          <w:sz w:val="28"/>
          <w:szCs w:val="28"/>
        </w:rPr>
        <w:t xml:space="preserve">г. и </w:t>
      </w:r>
      <w:r w:rsidRPr="00A4535F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направлено для рассмотрения в </w:t>
      </w:r>
      <w:r w:rsidR="008C1C2D">
        <w:rPr>
          <w:rFonts w:ascii="Times New Roman" w:hAnsi="Times New Roman" w:cs="Times New Roman"/>
          <w:b/>
          <w:i/>
          <w:sz w:val="28"/>
          <w:szCs w:val="28"/>
        </w:rPr>
        <w:t>_____Управление ______</w:t>
      </w:r>
      <w:r w:rsidRPr="00A4535F">
        <w:rPr>
          <w:rFonts w:ascii="Times New Roman" w:hAnsi="Times New Roman" w:cs="Times New Roman"/>
          <w:b/>
          <w:i/>
          <w:sz w:val="28"/>
          <w:szCs w:val="28"/>
        </w:rPr>
        <w:t>Вооруженных Сил Российской Федерации</w:t>
      </w:r>
      <w:r w:rsidRPr="00A4535F">
        <w:rPr>
          <w:rFonts w:ascii="Times New Roman" w:hAnsi="Times New Roman" w:cs="Times New Roman"/>
          <w:i/>
          <w:sz w:val="28"/>
          <w:szCs w:val="28"/>
        </w:rPr>
        <w:t>».</w:t>
      </w:r>
    </w:p>
    <w:p w:rsidR="00692D37" w:rsidRDefault="00455A15" w:rsidP="00692D37">
      <w:pPr>
        <w:spacing w:after="0" w:line="23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сведения </w:t>
      </w:r>
      <w:r w:rsidR="008C1C2D" w:rsidRP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535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535F">
        <w:rPr>
          <w:rFonts w:ascii="Times New Roman" w:hAnsi="Times New Roman" w:cs="Times New Roman"/>
          <w:i/>
          <w:sz w:val="28"/>
          <w:szCs w:val="28"/>
        </w:rPr>
        <w:t>«</w:t>
      </w:r>
      <w:r w:rsidR="00692D37" w:rsidRPr="00692D37">
        <w:rPr>
          <w:rFonts w:ascii="Times New Roman" w:hAnsi="Times New Roman" w:cs="Times New Roman"/>
          <w:i/>
          <w:sz w:val="28"/>
          <w:szCs w:val="28"/>
        </w:rPr>
        <w:t xml:space="preserve">Указанное обращение начальником </w:t>
      </w:r>
      <w:r w:rsidR="008C1C2D">
        <w:rPr>
          <w:rFonts w:ascii="Times New Roman" w:hAnsi="Times New Roman" w:cs="Times New Roman"/>
          <w:i/>
          <w:sz w:val="28"/>
          <w:szCs w:val="28"/>
        </w:rPr>
        <w:t>_____Управления</w:t>
      </w:r>
      <w:r w:rsidR="00692D37" w:rsidRPr="00692D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C2D">
        <w:rPr>
          <w:rFonts w:ascii="Times New Roman" w:hAnsi="Times New Roman" w:cs="Times New Roman"/>
          <w:i/>
          <w:sz w:val="28"/>
          <w:szCs w:val="28"/>
        </w:rPr>
        <w:t>______</w:t>
      </w:r>
      <w:r w:rsidR="00692D37" w:rsidRPr="00692D37">
        <w:rPr>
          <w:rFonts w:ascii="Times New Roman" w:hAnsi="Times New Roman" w:cs="Times New Roman"/>
          <w:i/>
          <w:sz w:val="28"/>
          <w:szCs w:val="28"/>
        </w:rPr>
        <w:t>Вооруженных Сил РФ не рассматривалось</w:t>
      </w:r>
      <w:r w:rsidRPr="00A4535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противоречат словам </w:t>
      </w:r>
      <w:r w:rsidRPr="00DC69B2">
        <w:rPr>
          <w:rFonts w:ascii="Times New Roman" w:hAnsi="Times New Roman" w:cs="Times New Roman"/>
          <w:sz w:val="28"/>
          <w:szCs w:val="28"/>
        </w:rPr>
        <w:t xml:space="preserve">государственного советника </w:t>
      </w:r>
      <w:r w:rsidR="008C1C2D" w:rsidRPr="008C1C2D">
        <w:rPr>
          <w:rFonts w:ascii="Times New Roman" w:hAnsi="Times New Roman" w:cs="Times New Roman"/>
          <w:sz w:val="28"/>
          <w:szCs w:val="28"/>
        </w:rPr>
        <w:t>_____</w:t>
      </w:r>
      <w:r w:rsidRPr="00DC69B2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8C1C2D" w:rsidRPr="008C1C2D">
        <w:rPr>
          <w:rFonts w:ascii="Times New Roman" w:hAnsi="Times New Roman" w:cs="Times New Roman"/>
          <w:sz w:val="28"/>
          <w:szCs w:val="28"/>
        </w:rPr>
        <w:t xml:space="preserve">_____ </w:t>
      </w:r>
      <w:r w:rsidRPr="00A4535F">
        <w:rPr>
          <w:rFonts w:ascii="Times New Roman" w:hAnsi="Times New Roman" w:cs="Times New Roman"/>
          <w:i/>
          <w:sz w:val="28"/>
          <w:szCs w:val="28"/>
        </w:rPr>
        <w:t xml:space="preserve">«направлено для рассмотрения в </w:t>
      </w:r>
      <w:r w:rsidR="008C1C2D">
        <w:rPr>
          <w:rFonts w:ascii="Times New Roman" w:hAnsi="Times New Roman" w:cs="Times New Roman"/>
          <w:i/>
          <w:sz w:val="28"/>
          <w:szCs w:val="28"/>
        </w:rPr>
        <w:t>_____Управление ______</w:t>
      </w:r>
      <w:r w:rsidRPr="00A4535F">
        <w:rPr>
          <w:rFonts w:ascii="Times New Roman" w:hAnsi="Times New Roman" w:cs="Times New Roman"/>
          <w:i/>
          <w:sz w:val="28"/>
          <w:szCs w:val="28"/>
        </w:rPr>
        <w:t>Вооруженных Сил Российской Федерации»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55A15" w:rsidRDefault="00455A15" w:rsidP="00C06A38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6 ст. 8 Закону </w:t>
      </w:r>
      <w:r w:rsidRPr="00797E27">
        <w:rPr>
          <w:rFonts w:ascii="Times New Roman" w:hAnsi="Times New Roman" w:cs="Times New Roman"/>
          <w:b/>
          <w:i/>
          <w:sz w:val="28"/>
          <w:szCs w:val="28"/>
        </w:rPr>
        <w:t>«запрещается направлять жалобу</w:t>
      </w:r>
      <w:r w:rsidRPr="00797E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7E27">
        <w:rPr>
          <w:rFonts w:ascii="Times New Roman" w:hAnsi="Times New Roman" w:cs="Times New Roman"/>
          <w:b/>
          <w:i/>
          <w:sz w:val="28"/>
          <w:szCs w:val="28"/>
        </w:rPr>
        <w:t>на рассмотрение</w:t>
      </w:r>
      <w:r w:rsidRPr="00797E27">
        <w:rPr>
          <w:rFonts w:ascii="Times New Roman" w:hAnsi="Times New Roman" w:cs="Times New Roman"/>
          <w:i/>
          <w:sz w:val="28"/>
          <w:szCs w:val="28"/>
        </w:rPr>
        <w:t xml:space="preserve"> в государственный орган, орган местного самоуправления или </w:t>
      </w:r>
      <w:r w:rsidRPr="00797E27">
        <w:rPr>
          <w:rFonts w:ascii="Times New Roman" w:hAnsi="Times New Roman" w:cs="Times New Roman"/>
          <w:b/>
          <w:i/>
          <w:sz w:val="28"/>
          <w:szCs w:val="28"/>
        </w:rPr>
        <w:t>должностному лицу, решение или действие (бездействие) которых обжалуется</w:t>
      </w:r>
      <w:r w:rsidRPr="00797E27">
        <w:rPr>
          <w:rFonts w:ascii="Times New Roman" w:hAnsi="Times New Roman" w:cs="Times New Roman"/>
          <w:i/>
          <w:sz w:val="28"/>
          <w:szCs w:val="28"/>
        </w:rPr>
        <w:t>».</w:t>
      </w:r>
    </w:p>
    <w:p w:rsidR="00455A15" w:rsidRDefault="00455A15" w:rsidP="00C06A38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Аналогичное требование установлено ст. 114 Дисциплинарного устава, утвержденного Указом Президента Российской Федерации от 10.11.2007 года № 1495 (далее – Указ), согласно которой </w:t>
      </w:r>
      <w:r w:rsidRPr="00596A99">
        <w:rPr>
          <w:rFonts w:ascii="Times New Roman" w:hAnsi="Times New Roman" w:cs="Times New Roman"/>
          <w:b/>
          <w:i/>
          <w:sz w:val="28"/>
          <w:szCs w:val="28"/>
        </w:rPr>
        <w:t>«запрещается пересылать обращение</w:t>
      </w:r>
      <w:r w:rsidRPr="00596A99">
        <w:rPr>
          <w:rFonts w:ascii="Times New Roman" w:hAnsi="Times New Roman" w:cs="Times New Roman"/>
          <w:i/>
          <w:sz w:val="28"/>
          <w:szCs w:val="28"/>
        </w:rPr>
        <w:t xml:space="preserve"> (предложение, заявление или жалобу) </w:t>
      </w:r>
      <w:r w:rsidRPr="00596A99">
        <w:rPr>
          <w:rFonts w:ascii="Times New Roman" w:hAnsi="Times New Roman" w:cs="Times New Roman"/>
          <w:b/>
          <w:i/>
          <w:sz w:val="28"/>
          <w:szCs w:val="28"/>
        </w:rPr>
        <w:t>на рассмотрени</w:t>
      </w:r>
      <w:r w:rsidRPr="00596A99">
        <w:rPr>
          <w:rFonts w:ascii="Times New Roman" w:hAnsi="Times New Roman" w:cs="Times New Roman"/>
          <w:i/>
          <w:sz w:val="28"/>
          <w:szCs w:val="28"/>
        </w:rPr>
        <w:t xml:space="preserve">е тех органов </w:t>
      </w:r>
      <w:r w:rsidRPr="00596A99">
        <w:rPr>
          <w:rFonts w:ascii="Times New Roman" w:hAnsi="Times New Roman" w:cs="Times New Roman"/>
          <w:b/>
          <w:i/>
          <w:sz w:val="28"/>
          <w:szCs w:val="28"/>
        </w:rPr>
        <w:t>или должностных лиц, действия которых обжалуются».</w:t>
      </w:r>
    </w:p>
    <w:p w:rsidR="00455A15" w:rsidRDefault="00455A15" w:rsidP="00C06A38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начальник </w:t>
      </w:r>
      <w:r w:rsidR="008C1C2D">
        <w:rPr>
          <w:rFonts w:ascii="Times New Roman" w:hAnsi="Times New Roman" w:cs="Times New Roman"/>
          <w:sz w:val="28"/>
          <w:szCs w:val="28"/>
        </w:rPr>
        <w:t>_____Управления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C2D">
        <w:rPr>
          <w:rFonts w:ascii="Times New Roman" w:hAnsi="Times New Roman" w:cs="Times New Roman"/>
          <w:sz w:val="28"/>
          <w:szCs w:val="28"/>
        </w:rPr>
        <w:t>______ ВС РФ</w:t>
      </w:r>
      <w:r>
        <w:rPr>
          <w:rFonts w:ascii="Times New Roman" w:hAnsi="Times New Roman" w:cs="Times New Roman"/>
          <w:sz w:val="28"/>
          <w:szCs w:val="28"/>
        </w:rPr>
        <w:t xml:space="preserve"> не только получил доступ к обращению,</w:t>
      </w:r>
      <w:r w:rsidRPr="00E17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обжалующего его действия, но имел возможность оказать влияние на организацию проведения разбирательства по факту возможного превышения им должностных полномочий, а также покровительства начальника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) полковника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связанного с прохождением службы сына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 военном училище, возглавляемом его отцом.</w:t>
      </w:r>
    </w:p>
    <w:p w:rsidR="00455A15" w:rsidRDefault="00455A15" w:rsidP="00C06A38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предполагаю, являются несостоятельными, так как обращение Военной прокуратуры не только по всей видимости визировалось начальником </w:t>
      </w:r>
      <w:r w:rsidR="008C1C2D">
        <w:rPr>
          <w:rFonts w:ascii="Times New Roman" w:hAnsi="Times New Roman" w:cs="Times New Roman"/>
          <w:sz w:val="28"/>
          <w:szCs w:val="28"/>
        </w:rPr>
        <w:t>_____Управления</w:t>
      </w:r>
      <w:r>
        <w:rPr>
          <w:rFonts w:ascii="Times New Roman" w:hAnsi="Times New Roman" w:cs="Times New Roman"/>
          <w:sz w:val="28"/>
          <w:szCs w:val="28"/>
        </w:rPr>
        <w:t xml:space="preserve">, что подтверждается подписью </w:t>
      </w:r>
      <w:r w:rsidR="008C1C2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на обратной стороне письма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8C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 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но регистрация и отправка письма проходила с войсковой части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которой командир является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A15" w:rsidRDefault="00455A15" w:rsidP="00C06A38">
      <w:pPr>
        <w:pStyle w:val="a7"/>
        <w:widowControl w:val="0"/>
        <w:tabs>
          <w:tab w:val="left" w:pos="993"/>
          <w:tab w:val="left" w:pos="1134"/>
        </w:tabs>
        <w:spacing w:after="0" w:line="230" w:lineRule="auto"/>
        <w:ind w:left="0" w:firstLine="709"/>
        <w:jc w:val="both"/>
      </w:pPr>
      <w:r>
        <w:t xml:space="preserve">Таким образом, в действиях заместителя начальника </w:t>
      </w:r>
      <w:r w:rsidR="008C1C2D">
        <w:t>______ ВС РФ</w:t>
      </w:r>
      <w:r>
        <w:t xml:space="preserve"> </w:t>
      </w:r>
      <w:r w:rsidR="00692D37">
        <w:t xml:space="preserve">вице-адмирала </w:t>
      </w:r>
      <w:r w:rsidR="008C1C2D">
        <w:t>_____</w:t>
      </w:r>
      <w:r>
        <w:t>могут содержаться признаки состава преступления, предусмотренного ст. 293 УК РФ «Халатность».</w:t>
      </w:r>
    </w:p>
    <w:p w:rsidR="00455A15" w:rsidRDefault="00455A15" w:rsidP="00C06A38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стоит отметить, что совершенное правонарушение начальником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и выявленное Главной военной прокуратурой по всей видимости покрывается начальником </w:t>
      </w:r>
      <w:r w:rsidR="008C1C2D">
        <w:rPr>
          <w:rFonts w:ascii="Times New Roman" w:hAnsi="Times New Roman" w:cs="Times New Roman"/>
          <w:sz w:val="28"/>
          <w:szCs w:val="28"/>
        </w:rPr>
        <w:t>_____Управления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C2D">
        <w:rPr>
          <w:rFonts w:ascii="Times New Roman" w:hAnsi="Times New Roman" w:cs="Times New Roman"/>
          <w:sz w:val="28"/>
          <w:szCs w:val="28"/>
        </w:rPr>
        <w:t>______ ВС РФ</w:t>
      </w:r>
      <w:r>
        <w:rPr>
          <w:rFonts w:ascii="Times New Roman" w:hAnsi="Times New Roman" w:cs="Times New Roman"/>
          <w:sz w:val="28"/>
          <w:szCs w:val="28"/>
        </w:rPr>
        <w:t xml:space="preserve">, который указал в письме от </w:t>
      </w:r>
      <w:r w:rsidR="00A1691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A16916">
        <w:rPr>
          <w:rFonts w:ascii="Times New Roman" w:hAnsi="Times New Roman" w:cs="Times New Roman"/>
          <w:sz w:val="28"/>
          <w:szCs w:val="28"/>
        </w:rPr>
        <w:t>_____</w:t>
      </w:r>
      <w:r w:rsidR="00A16916" w:rsidRPr="000732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324A">
        <w:rPr>
          <w:rFonts w:ascii="Times New Roman" w:hAnsi="Times New Roman" w:cs="Times New Roman"/>
          <w:i/>
          <w:sz w:val="28"/>
          <w:szCs w:val="28"/>
        </w:rPr>
        <w:t>«</w:t>
      </w:r>
      <w:r w:rsidRPr="0007324A">
        <w:rPr>
          <w:rFonts w:ascii="Times New Roman" w:hAnsi="Times New Roman" w:cs="Times New Roman"/>
          <w:b/>
          <w:i/>
          <w:sz w:val="28"/>
          <w:szCs w:val="28"/>
        </w:rPr>
        <w:t xml:space="preserve">по факту обучения курсанта </w:t>
      </w:r>
      <w:r w:rsidR="00A16916">
        <w:rPr>
          <w:rFonts w:ascii="Times New Roman" w:hAnsi="Times New Roman" w:cs="Times New Roman"/>
          <w:sz w:val="28"/>
          <w:szCs w:val="28"/>
        </w:rPr>
        <w:t>_____</w:t>
      </w:r>
      <w:r w:rsidRPr="0007324A">
        <w:rPr>
          <w:rFonts w:ascii="Times New Roman" w:hAnsi="Times New Roman" w:cs="Times New Roman"/>
          <w:i/>
          <w:sz w:val="28"/>
          <w:szCs w:val="28"/>
        </w:rPr>
        <w:t xml:space="preserve">в соответствии с требованиями статьи 11 Федерального закона от 25 декабря 2008 г. № 273-ФЗ «О противодействии коррупции» в 2016 году полковником </w:t>
      </w:r>
      <w:r w:rsidR="00A16916">
        <w:rPr>
          <w:rFonts w:ascii="Times New Roman" w:hAnsi="Times New Roman" w:cs="Times New Roman"/>
          <w:sz w:val="28"/>
          <w:szCs w:val="28"/>
        </w:rPr>
        <w:t>_____</w:t>
      </w:r>
      <w:r w:rsidRPr="000732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324A">
        <w:rPr>
          <w:rFonts w:ascii="Times New Roman" w:hAnsi="Times New Roman" w:cs="Times New Roman"/>
          <w:b/>
          <w:i/>
          <w:sz w:val="28"/>
          <w:szCs w:val="28"/>
        </w:rPr>
        <w:t>подан соответствующий рапорт по команде</w:t>
      </w:r>
      <w:r w:rsidRPr="0007324A">
        <w:rPr>
          <w:rFonts w:ascii="Times New Roman" w:hAnsi="Times New Roman" w:cs="Times New Roman"/>
          <w:i/>
          <w:sz w:val="28"/>
          <w:szCs w:val="28"/>
        </w:rPr>
        <w:t xml:space="preserve"> и по данному вопросу </w:t>
      </w:r>
      <w:r w:rsidRPr="0007324A">
        <w:rPr>
          <w:rFonts w:ascii="Times New Roman" w:hAnsi="Times New Roman" w:cs="Times New Roman"/>
          <w:b/>
          <w:i/>
          <w:sz w:val="28"/>
          <w:szCs w:val="28"/>
        </w:rPr>
        <w:t>получено положительное решение</w:t>
      </w:r>
      <w:r w:rsidRPr="0007324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92D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), заместителем начальника </w:t>
      </w:r>
      <w:r w:rsidR="008C1C2D">
        <w:rPr>
          <w:rFonts w:ascii="Times New Roman" w:hAnsi="Times New Roman" w:cs="Times New Roman"/>
          <w:sz w:val="28"/>
          <w:szCs w:val="28"/>
        </w:rPr>
        <w:t>______ ВС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C2D">
        <w:rPr>
          <w:rFonts w:ascii="Times New Roman" w:hAnsi="Times New Roman" w:cs="Times New Roman"/>
          <w:sz w:val="28"/>
          <w:szCs w:val="28"/>
        </w:rPr>
        <w:t>______ -адмиралом ______</w:t>
      </w:r>
      <w:r>
        <w:rPr>
          <w:rFonts w:ascii="Times New Roman" w:hAnsi="Times New Roman" w:cs="Times New Roman"/>
          <w:sz w:val="28"/>
          <w:szCs w:val="28"/>
        </w:rPr>
        <w:t xml:space="preserve"> не смотря на установленное правонарушение был дан ответ </w:t>
      </w:r>
      <w:r w:rsidR="00A16916">
        <w:rPr>
          <w:rFonts w:ascii="Times New Roman" w:hAnsi="Times New Roman" w:cs="Times New Roman"/>
          <w:sz w:val="28"/>
          <w:szCs w:val="28"/>
        </w:rPr>
        <w:t>_____</w:t>
      </w:r>
      <w:r w:rsidR="00A16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противоречащий сведениям Главной военной прокуратурой, заместитель начальника </w:t>
      </w:r>
      <w:r w:rsidR="008C1C2D">
        <w:rPr>
          <w:rFonts w:ascii="Times New Roman" w:hAnsi="Times New Roman" w:cs="Times New Roman"/>
          <w:sz w:val="28"/>
          <w:szCs w:val="28"/>
        </w:rPr>
        <w:t>______ ВС РФ</w:t>
      </w:r>
      <w:r>
        <w:rPr>
          <w:rFonts w:ascii="Times New Roman" w:hAnsi="Times New Roman" w:cs="Times New Roman"/>
          <w:sz w:val="28"/>
          <w:szCs w:val="28"/>
        </w:rPr>
        <w:t xml:space="preserve"> генерал-</w:t>
      </w:r>
      <w:r w:rsidR="00A1691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возможно умышленно не рассматривает доводы и не подтверждает информацию по отношению к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с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ответственности за совершенные ими действия и не получения огласки на </w:t>
      </w:r>
      <w:r w:rsidR="008C1C2D">
        <w:rPr>
          <w:rFonts w:ascii="Times New Roman" w:hAnsi="Times New Roman" w:cs="Times New Roman"/>
          <w:sz w:val="28"/>
          <w:szCs w:val="28"/>
        </w:rPr>
        <w:t>______ ВС РФ</w:t>
      </w:r>
      <w:r>
        <w:rPr>
          <w:rFonts w:ascii="Times New Roman" w:hAnsi="Times New Roman" w:cs="Times New Roman"/>
          <w:sz w:val="28"/>
          <w:szCs w:val="28"/>
        </w:rPr>
        <w:t>, так как это может отразиться на служебном положении.</w:t>
      </w:r>
    </w:p>
    <w:p w:rsidR="00455A15" w:rsidRPr="004C55DC" w:rsidRDefault="00455A15" w:rsidP="00C06A38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возможное совершение и сокрытие преступления была осуществлена группой лиц по предварительному сговору.</w:t>
      </w:r>
    </w:p>
    <w:p w:rsidR="00455A15" w:rsidRDefault="00455A15" w:rsidP="00C06A38">
      <w:pPr>
        <w:pStyle w:val="a7"/>
        <w:widowControl w:val="0"/>
        <w:tabs>
          <w:tab w:val="left" w:pos="993"/>
          <w:tab w:val="left" w:pos="1134"/>
        </w:tabs>
        <w:spacing w:after="0" w:line="230" w:lineRule="auto"/>
        <w:ind w:left="0" w:firstLine="709"/>
        <w:jc w:val="both"/>
      </w:pPr>
      <w:r>
        <w:t xml:space="preserve">Вместе с тем, проверки, проведенные заместителем начальника </w:t>
      </w:r>
      <w:r w:rsidR="008C1C2D">
        <w:t>______ ВС РФ</w:t>
      </w:r>
      <w:r>
        <w:t xml:space="preserve"> </w:t>
      </w:r>
      <w:r w:rsidR="008C1C2D">
        <w:t>_____</w:t>
      </w:r>
      <w:r>
        <w:t xml:space="preserve">, указанные недостатки не были выявлены, в результате чего продолжается нарушение требований законодательства Российской Федерации, а как лицо, покрывающее преступление является пособником преступления, соответственно </w:t>
      </w:r>
      <w:r w:rsidRPr="005D08F9">
        <w:t>могут содержаться признаки состава преступления, предусмотренного ст. 285 УК РФ «Злоупотребление должностными полномочиями», ст. 286 УК РФ «Пре</w:t>
      </w:r>
      <w:r>
        <w:t>вышение должностных полномочий» или же ст. 293 УК РФ «Халатность».</w:t>
      </w:r>
    </w:p>
    <w:p w:rsidR="00780733" w:rsidRPr="00D42DFE" w:rsidRDefault="00780733" w:rsidP="00C06A38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C06A38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C06A38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C06A38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C06A38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D42DFE" w:rsidRDefault="00D42DFE" w:rsidP="00C06A38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7E9" w:rsidRDefault="00774DC7" w:rsidP="00C06A38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6447">
        <w:rPr>
          <w:rFonts w:ascii="Times New Roman" w:hAnsi="Times New Roman" w:cs="Times New Roman"/>
          <w:sz w:val="28"/>
          <w:szCs w:val="28"/>
        </w:rPr>
        <w:t xml:space="preserve"> </w:t>
      </w:r>
      <w:r w:rsidR="00455A15">
        <w:rPr>
          <w:rFonts w:ascii="Times New Roman" w:hAnsi="Times New Roman" w:cs="Times New Roman"/>
          <w:sz w:val="28"/>
          <w:szCs w:val="28"/>
        </w:rPr>
        <w:t xml:space="preserve">Сообщить причину разногласия ответов </w:t>
      </w:r>
      <w:r w:rsidR="00A16916">
        <w:rPr>
          <w:rFonts w:ascii="Times New Roman" w:hAnsi="Times New Roman" w:cs="Times New Roman"/>
          <w:sz w:val="28"/>
          <w:szCs w:val="28"/>
        </w:rPr>
        <w:t>_____</w:t>
      </w:r>
      <w:r w:rsidR="00692D37">
        <w:rPr>
          <w:rFonts w:ascii="Times New Roman" w:hAnsi="Times New Roman" w:cs="Times New Roman"/>
          <w:sz w:val="28"/>
          <w:szCs w:val="28"/>
        </w:rPr>
        <w:t xml:space="preserve">-адмирала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A16916">
        <w:rPr>
          <w:rFonts w:ascii="Times New Roman" w:hAnsi="Times New Roman" w:cs="Times New Roman"/>
          <w:sz w:val="28"/>
          <w:szCs w:val="28"/>
        </w:rPr>
        <w:t xml:space="preserve"> </w:t>
      </w:r>
      <w:r w:rsidR="00455A15">
        <w:rPr>
          <w:rFonts w:ascii="Times New Roman" w:hAnsi="Times New Roman" w:cs="Times New Roman"/>
          <w:sz w:val="28"/>
          <w:szCs w:val="28"/>
        </w:rPr>
        <w:t xml:space="preserve">и государственного советника </w:t>
      </w:r>
      <w:r w:rsidR="00A16916">
        <w:rPr>
          <w:rFonts w:ascii="Times New Roman" w:hAnsi="Times New Roman" w:cs="Times New Roman"/>
          <w:sz w:val="28"/>
          <w:szCs w:val="28"/>
        </w:rPr>
        <w:t>_____</w:t>
      </w:r>
      <w:r w:rsidR="00455A15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A16916">
        <w:rPr>
          <w:rFonts w:ascii="Times New Roman" w:hAnsi="Times New Roman" w:cs="Times New Roman"/>
          <w:sz w:val="28"/>
          <w:szCs w:val="28"/>
        </w:rPr>
        <w:t>_____</w:t>
      </w:r>
      <w:r w:rsidR="00455A15">
        <w:rPr>
          <w:rFonts w:ascii="Times New Roman" w:hAnsi="Times New Roman" w:cs="Times New Roman"/>
          <w:sz w:val="28"/>
          <w:szCs w:val="28"/>
        </w:rPr>
        <w:t>.</w:t>
      </w:r>
    </w:p>
    <w:p w:rsidR="00455A15" w:rsidRDefault="00455A15" w:rsidP="00C06A38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Указать причину разногласия сведений представленные в письмах </w:t>
      </w:r>
      <w:r w:rsidRPr="00455A15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5A15">
        <w:rPr>
          <w:rFonts w:ascii="Times New Roman" w:hAnsi="Times New Roman" w:cs="Times New Roman"/>
          <w:sz w:val="28"/>
          <w:szCs w:val="28"/>
        </w:rPr>
        <w:t xml:space="preserve"> обороны РФ за исх. № </w:t>
      </w:r>
      <w:r w:rsidR="00A16916">
        <w:rPr>
          <w:rFonts w:ascii="Times New Roman" w:hAnsi="Times New Roman" w:cs="Times New Roman"/>
          <w:sz w:val="28"/>
          <w:szCs w:val="28"/>
        </w:rPr>
        <w:t>_____</w:t>
      </w:r>
      <w:r w:rsidR="00A16916">
        <w:rPr>
          <w:rFonts w:ascii="Times New Roman" w:hAnsi="Times New Roman" w:cs="Times New Roman"/>
          <w:sz w:val="28"/>
          <w:szCs w:val="28"/>
        </w:rPr>
        <w:t xml:space="preserve"> </w:t>
      </w:r>
      <w:r w:rsidRPr="00455A15">
        <w:rPr>
          <w:rFonts w:ascii="Times New Roman" w:hAnsi="Times New Roman" w:cs="Times New Roman"/>
          <w:sz w:val="28"/>
          <w:szCs w:val="28"/>
        </w:rPr>
        <w:t xml:space="preserve">от </w:t>
      </w:r>
      <w:r w:rsidR="00A16916">
        <w:rPr>
          <w:rFonts w:ascii="Times New Roman" w:hAnsi="Times New Roman" w:cs="Times New Roman"/>
          <w:sz w:val="28"/>
          <w:szCs w:val="28"/>
        </w:rPr>
        <w:t>_____</w:t>
      </w:r>
      <w:r w:rsidRPr="00455A15">
        <w:rPr>
          <w:rFonts w:ascii="Times New Roman" w:hAnsi="Times New Roman" w:cs="Times New Roman"/>
          <w:sz w:val="28"/>
          <w:szCs w:val="28"/>
        </w:rPr>
        <w:t xml:space="preserve"> г. и Главной военной прокуратурой за исх. № </w:t>
      </w:r>
      <w:r w:rsidR="00A16916">
        <w:rPr>
          <w:rFonts w:ascii="Times New Roman" w:hAnsi="Times New Roman" w:cs="Times New Roman"/>
          <w:sz w:val="28"/>
          <w:szCs w:val="28"/>
        </w:rPr>
        <w:t>_____</w:t>
      </w:r>
      <w:r w:rsidRPr="00455A15">
        <w:rPr>
          <w:rFonts w:ascii="Times New Roman" w:hAnsi="Times New Roman" w:cs="Times New Roman"/>
          <w:sz w:val="28"/>
          <w:szCs w:val="28"/>
        </w:rPr>
        <w:t xml:space="preserve"> от </w:t>
      </w:r>
      <w:r w:rsidR="00A16916">
        <w:rPr>
          <w:rFonts w:ascii="Times New Roman" w:hAnsi="Times New Roman" w:cs="Times New Roman"/>
          <w:sz w:val="28"/>
          <w:szCs w:val="28"/>
        </w:rPr>
        <w:t>_____</w:t>
      </w:r>
      <w:r w:rsidR="00A16916">
        <w:rPr>
          <w:rFonts w:ascii="Times New Roman" w:hAnsi="Times New Roman" w:cs="Times New Roman"/>
          <w:sz w:val="28"/>
          <w:szCs w:val="28"/>
        </w:rPr>
        <w:t xml:space="preserve"> </w:t>
      </w:r>
      <w:r w:rsidRPr="00455A15">
        <w:rPr>
          <w:rFonts w:ascii="Times New Roman" w:hAnsi="Times New Roman" w:cs="Times New Roman"/>
          <w:sz w:val="28"/>
          <w:szCs w:val="28"/>
        </w:rPr>
        <w:t>г.».</w:t>
      </w:r>
    </w:p>
    <w:p w:rsidR="00455A15" w:rsidRDefault="00455A15" w:rsidP="00C06A38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Указать назначенного ответственного по устранению нарушения законодательства РФ в Министерстве обороны по факту незаконного обучения сына начальника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A15" w:rsidRDefault="00455A15" w:rsidP="00C06A38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Привлечь и сообщить к какой ответственности было привлечено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вводившее </w:t>
      </w:r>
      <w:r w:rsidR="00A16916">
        <w:rPr>
          <w:rFonts w:ascii="Times New Roman" w:hAnsi="Times New Roman" w:cs="Times New Roman"/>
          <w:sz w:val="28"/>
          <w:szCs w:val="28"/>
        </w:rPr>
        <w:t>_____</w:t>
      </w:r>
      <w:r w:rsidR="00A16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заблуждение по указанию даты регистрации обращения письма с Главной военной прокуратуры.</w:t>
      </w:r>
    </w:p>
    <w:p w:rsidR="00455A15" w:rsidRDefault="00455A15" w:rsidP="00C06A38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Сообщить, по какой причине сведения, представленные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противоречат сведения</w:t>
      </w:r>
      <w:r w:rsidR="00A1691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Главной военной прокуратуры по факту незаконного обучения сына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 какими сведениями необходимо руководствоваться</w:t>
      </w:r>
      <w:r w:rsidR="00C06A38">
        <w:rPr>
          <w:rFonts w:ascii="Times New Roman" w:hAnsi="Times New Roman" w:cs="Times New Roman"/>
          <w:sz w:val="28"/>
          <w:szCs w:val="28"/>
        </w:rPr>
        <w:t xml:space="preserve"> (Главной военной прокуратурой или </w:t>
      </w:r>
      <w:r w:rsidR="008C1C2D">
        <w:rPr>
          <w:rFonts w:ascii="Times New Roman" w:hAnsi="Times New Roman" w:cs="Times New Roman"/>
          <w:sz w:val="28"/>
          <w:szCs w:val="28"/>
        </w:rPr>
        <w:t>______</w:t>
      </w:r>
      <w:r w:rsidR="00C06A38">
        <w:rPr>
          <w:rFonts w:ascii="Times New Roman" w:hAnsi="Times New Roman" w:cs="Times New Roman"/>
          <w:sz w:val="28"/>
          <w:szCs w:val="28"/>
        </w:rPr>
        <w:t>ВС РФ)</w:t>
      </w:r>
      <w:r>
        <w:rPr>
          <w:rFonts w:ascii="Times New Roman" w:hAnsi="Times New Roman" w:cs="Times New Roman"/>
          <w:sz w:val="28"/>
          <w:szCs w:val="28"/>
        </w:rPr>
        <w:t xml:space="preserve">, причина по которой одни из сведений оказались ложными, в случае если сведения представленные должностными лицами </w:t>
      </w:r>
      <w:r w:rsidR="008C1C2D">
        <w:rPr>
          <w:rFonts w:ascii="Times New Roman" w:hAnsi="Times New Roman" w:cs="Times New Roman"/>
          <w:sz w:val="28"/>
          <w:szCs w:val="28"/>
        </w:rPr>
        <w:t>______ ВС РФ</w:t>
      </w:r>
      <w:r>
        <w:rPr>
          <w:rFonts w:ascii="Times New Roman" w:hAnsi="Times New Roman" w:cs="Times New Roman"/>
          <w:sz w:val="28"/>
          <w:szCs w:val="28"/>
        </w:rPr>
        <w:t xml:space="preserve"> оказались ложными</w:t>
      </w:r>
      <w:r w:rsidR="00C06A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прошу у</w:t>
      </w:r>
      <w:r w:rsidR="00C06A38">
        <w:rPr>
          <w:rFonts w:ascii="Times New Roman" w:hAnsi="Times New Roman" w:cs="Times New Roman"/>
          <w:sz w:val="28"/>
          <w:szCs w:val="28"/>
        </w:rPr>
        <w:t>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нарушителей привлечь к дисциплинарной ответственности, а </w:t>
      </w:r>
      <w:r w:rsidR="00A16916">
        <w:rPr>
          <w:rFonts w:ascii="Times New Roman" w:hAnsi="Times New Roman" w:cs="Times New Roman"/>
          <w:sz w:val="28"/>
          <w:szCs w:val="28"/>
        </w:rPr>
        <w:t>_____</w:t>
      </w:r>
      <w:r w:rsidR="00A16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исчерпывающий ответ по установленным нарушени</w:t>
      </w:r>
      <w:r w:rsidR="00C06A38">
        <w:rPr>
          <w:rFonts w:ascii="Times New Roman" w:hAnsi="Times New Roman" w:cs="Times New Roman"/>
          <w:sz w:val="28"/>
          <w:szCs w:val="28"/>
        </w:rPr>
        <w:t>ям с фамилиями.</w:t>
      </w:r>
    </w:p>
    <w:p w:rsidR="00692D37" w:rsidRDefault="00C06A38" w:rsidP="00692D37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Не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покрывательства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 w:rsidR="008C1C2D">
        <w:rPr>
          <w:rFonts w:ascii="Times New Roman" w:hAnsi="Times New Roman" w:cs="Times New Roman"/>
          <w:sz w:val="28"/>
          <w:szCs w:val="28"/>
        </w:rPr>
        <w:t>______ ВС РФ</w:t>
      </w:r>
      <w:r>
        <w:rPr>
          <w:rFonts w:ascii="Times New Roman" w:hAnsi="Times New Roman" w:cs="Times New Roman"/>
          <w:sz w:val="28"/>
          <w:szCs w:val="28"/>
        </w:rPr>
        <w:t xml:space="preserve"> покрывающие совершенные действия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 в том числе касающихся его сына.</w:t>
      </w:r>
    </w:p>
    <w:p w:rsidR="006367E9" w:rsidRDefault="00C06A38" w:rsidP="00C06A38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5A15">
        <w:rPr>
          <w:rFonts w:ascii="Times New Roman" w:hAnsi="Times New Roman" w:cs="Times New Roman"/>
          <w:sz w:val="28"/>
          <w:szCs w:val="28"/>
        </w:rPr>
        <w:t>. </w:t>
      </w:r>
      <w:r w:rsidR="00692D37">
        <w:rPr>
          <w:rFonts w:ascii="Times New Roman" w:hAnsi="Times New Roman" w:cs="Times New Roman"/>
          <w:sz w:val="28"/>
          <w:szCs w:val="28"/>
        </w:rPr>
        <w:t xml:space="preserve">Не привлекать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692D37">
        <w:rPr>
          <w:rFonts w:ascii="Times New Roman" w:hAnsi="Times New Roman" w:cs="Times New Roman"/>
          <w:sz w:val="28"/>
          <w:szCs w:val="28"/>
        </w:rPr>
        <w:t xml:space="preserve">а, </w:t>
      </w:r>
      <w:r w:rsidR="00A16916">
        <w:rPr>
          <w:rFonts w:ascii="Times New Roman" w:hAnsi="Times New Roman" w:cs="Times New Roman"/>
          <w:sz w:val="28"/>
          <w:szCs w:val="28"/>
        </w:rPr>
        <w:t>_____</w:t>
      </w:r>
      <w:r w:rsidR="00692D37">
        <w:rPr>
          <w:rFonts w:ascii="Times New Roman" w:hAnsi="Times New Roman" w:cs="Times New Roman"/>
          <w:sz w:val="28"/>
          <w:szCs w:val="28"/>
        </w:rPr>
        <w:t xml:space="preserve">, </w:t>
      </w:r>
      <w:r w:rsidR="008C1C2D">
        <w:rPr>
          <w:rFonts w:ascii="Times New Roman" w:hAnsi="Times New Roman" w:cs="Times New Roman"/>
          <w:sz w:val="28"/>
          <w:szCs w:val="28"/>
        </w:rPr>
        <w:t>_____</w:t>
      </w:r>
      <w:r w:rsidR="00A16916">
        <w:rPr>
          <w:rFonts w:ascii="Times New Roman" w:hAnsi="Times New Roman" w:cs="Times New Roman"/>
          <w:sz w:val="28"/>
          <w:szCs w:val="28"/>
        </w:rPr>
        <w:t xml:space="preserve"> </w:t>
      </w:r>
      <w:r w:rsidR="00692D37">
        <w:rPr>
          <w:rFonts w:ascii="Times New Roman" w:hAnsi="Times New Roman" w:cs="Times New Roman"/>
          <w:sz w:val="28"/>
          <w:szCs w:val="28"/>
        </w:rPr>
        <w:t>к рассмотрению данного обращения.</w:t>
      </w:r>
    </w:p>
    <w:p w:rsidR="00692D37" w:rsidRDefault="00692D37" w:rsidP="00C06A38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Дать исчерпывающий ответ по всем доводам указанные в обращении </w:t>
      </w:r>
      <w:r w:rsidR="00A16916">
        <w:rPr>
          <w:rFonts w:ascii="Times New Roman" w:hAnsi="Times New Roman" w:cs="Times New Roman"/>
          <w:sz w:val="28"/>
          <w:szCs w:val="28"/>
        </w:rPr>
        <w:t>_____</w:t>
      </w:r>
      <w:r w:rsidR="00A16916">
        <w:rPr>
          <w:rFonts w:ascii="Times New Roman" w:hAnsi="Times New Roman" w:cs="Times New Roman"/>
          <w:sz w:val="28"/>
          <w:szCs w:val="28"/>
        </w:rPr>
        <w:t xml:space="preserve"> г. № </w:t>
      </w:r>
      <w:r w:rsidR="00A1691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так как больше половины было не рассмотрено. </w:t>
      </w:r>
    </w:p>
    <w:p w:rsidR="00466447" w:rsidRDefault="00C06A38" w:rsidP="00C06A38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55A15">
        <w:rPr>
          <w:rFonts w:ascii="Times New Roman" w:hAnsi="Times New Roman" w:cs="Times New Roman"/>
          <w:sz w:val="28"/>
          <w:szCs w:val="28"/>
        </w:rPr>
        <w:t>. </w:t>
      </w:r>
      <w:r w:rsidR="00C8558D">
        <w:rPr>
          <w:rFonts w:ascii="Times New Roman" w:hAnsi="Times New Roman" w:cs="Times New Roman"/>
          <w:sz w:val="28"/>
          <w:szCs w:val="28"/>
        </w:rPr>
        <w:t xml:space="preserve">В случае не подтверждения указанных доводов руководствоваться Федеральным законом </w:t>
      </w:r>
      <w:r w:rsidR="00466447"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A40F95" w:rsidRDefault="00A40F95" w:rsidP="00C06A38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877" w:rsidRDefault="00910877" w:rsidP="002926E0">
      <w:pPr>
        <w:pStyle w:val="a7"/>
        <w:spacing w:after="0" w:line="240" w:lineRule="auto"/>
        <w:ind w:left="709"/>
        <w:jc w:val="both"/>
      </w:pPr>
      <w:r>
        <w:t>Приложения:</w:t>
      </w:r>
    </w:p>
    <w:p w:rsidR="0089442A" w:rsidRDefault="00F11090" w:rsidP="002926E0">
      <w:pPr>
        <w:pStyle w:val="a7"/>
        <w:spacing w:after="0" w:line="240" w:lineRule="auto"/>
        <w:ind w:left="0" w:firstLine="709"/>
        <w:jc w:val="both"/>
      </w:pPr>
      <w:r>
        <w:t>1. </w:t>
      </w:r>
      <w:r w:rsidR="00910877">
        <w:t>Письмо</w:t>
      </w:r>
      <w:r w:rsidR="0089442A">
        <w:t xml:space="preserve"> заместителя начальника </w:t>
      </w:r>
      <w:r w:rsidR="00A16916">
        <w:t>_____</w:t>
      </w:r>
      <w:r w:rsidR="0089442A">
        <w:t xml:space="preserve"> на 2 л.</w:t>
      </w:r>
    </w:p>
    <w:p w:rsidR="00F11090" w:rsidRDefault="00F11090" w:rsidP="00F11090">
      <w:pPr>
        <w:pStyle w:val="a7"/>
        <w:tabs>
          <w:tab w:val="left" w:pos="993"/>
        </w:tabs>
        <w:spacing w:after="0" w:line="228" w:lineRule="auto"/>
        <w:ind w:left="0" w:firstLine="709"/>
        <w:jc w:val="both"/>
      </w:pPr>
      <w:r>
        <w:t>2. </w:t>
      </w:r>
      <w:r w:rsidRPr="003F1149">
        <w:t xml:space="preserve">Письмо </w:t>
      </w:r>
      <w:r>
        <w:t xml:space="preserve">с Министерства обороны РФ </w:t>
      </w:r>
      <w:r w:rsidR="00A16916">
        <w:t>_____</w:t>
      </w:r>
      <w:r w:rsidRPr="003F1149">
        <w:t xml:space="preserve"> на 1</w:t>
      </w:r>
      <w:r>
        <w:t xml:space="preserve"> </w:t>
      </w:r>
      <w:r w:rsidRPr="003F1149">
        <w:t>л.</w:t>
      </w:r>
    </w:p>
    <w:p w:rsidR="00910877" w:rsidRDefault="00F11090" w:rsidP="002926E0">
      <w:pPr>
        <w:pStyle w:val="a7"/>
        <w:spacing w:after="0" w:line="240" w:lineRule="auto"/>
        <w:ind w:left="0" w:firstLine="709"/>
        <w:jc w:val="both"/>
      </w:pPr>
      <w:r>
        <w:t xml:space="preserve">3. Письмо </w:t>
      </w:r>
      <w:r w:rsidR="00910877">
        <w:t xml:space="preserve">от </w:t>
      </w:r>
      <w:r w:rsidR="00A16916">
        <w:t>__________</w:t>
      </w:r>
      <w:r w:rsidR="00910877">
        <w:t>на 1 л.</w:t>
      </w:r>
    </w:p>
    <w:p w:rsidR="00910877" w:rsidRDefault="00F11090" w:rsidP="002926E0">
      <w:pPr>
        <w:pStyle w:val="a7"/>
        <w:tabs>
          <w:tab w:val="left" w:pos="993"/>
        </w:tabs>
        <w:spacing w:after="0" w:line="228" w:lineRule="auto"/>
        <w:ind w:left="0" w:firstLine="709"/>
        <w:jc w:val="both"/>
      </w:pPr>
      <w:r>
        <w:t>4</w:t>
      </w:r>
      <w:r w:rsidR="00910877">
        <w:t>. Копия п</w:t>
      </w:r>
      <w:r w:rsidR="00910877" w:rsidRPr="003F1149">
        <w:t>исьм</w:t>
      </w:r>
      <w:r w:rsidR="00910877">
        <w:t xml:space="preserve">а </w:t>
      </w:r>
      <w:r w:rsidR="00A16916">
        <w:t>__________</w:t>
      </w:r>
      <w:r w:rsidR="00910877" w:rsidRPr="003F1149">
        <w:t>на 1 л.</w:t>
      </w:r>
    </w:p>
    <w:p w:rsidR="0096387B" w:rsidRDefault="0096387B" w:rsidP="0096387B">
      <w:pPr>
        <w:pStyle w:val="a7"/>
        <w:tabs>
          <w:tab w:val="left" w:pos="993"/>
        </w:tabs>
        <w:spacing w:after="0" w:line="228" w:lineRule="auto"/>
        <w:ind w:left="0" w:firstLine="709"/>
        <w:jc w:val="both"/>
      </w:pPr>
      <w:r>
        <w:t xml:space="preserve">5. Обращение от </w:t>
      </w:r>
      <w:r w:rsidR="00A16916">
        <w:t>_______________</w:t>
      </w:r>
      <w:r>
        <w:t>на 5 л.</w:t>
      </w:r>
    </w:p>
    <w:p w:rsidR="00692D37" w:rsidRPr="0096387B" w:rsidRDefault="00692D37" w:rsidP="0096387B">
      <w:pPr>
        <w:pStyle w:val="a7"/>
        <w:tabs>
          <w:tab w:val="left" w:pos="993"/>
        </w:tabs>
        <w:spacing w:after="0" w:line="228" w:lineRule="auto"/>
        <w:ind w:left="0" w:firstLine="709"/>
        <w:jc w:val="both"/>
      </w:pPr>
      <w:r>
        <w:t xml:space="preserve">6. Письмо с </w:t>
      </w:r>
      <w:r w:rsidR="00A16916">
        <w:t>_______________</w:t>
      </w:r>
      <w:r>
        <w:t xml:space="preserve"> на 1л.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A16916" w:rsidRPr="00801B10" w:rsidTr="00CB1DDB">
        <w:tc>
          <w:tcPr>
            <w:tcW w:w="4536" w:type="dxa"/>
          </w:tcPr>
          <w:p w:rsidR="00A16916" w:rsidRPr="00801B10" w:rsidRDefault="00A16916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A16916" w:rsidRPr="006614A1" w:rsidRDefault="00A16916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A16916" w:rsidRPr="00801B10" w:rsidRDefault="00A16916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A16916" w:rsidRPr="00801B10" w:rsidRDefault="00A16916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A16916" w:rsidRDefault="00A16916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16916" w:rsidRDefault="00A16916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16916" w:rsidRDefault="00A16916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16916" w:rsidRPr="005261B8" w:rsidRDefault="00A16916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A16916" w:rsidRPr="00801B10" w:rsidRDefault="00A16916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A16916" w:rsidRPr="00801B10" w:rsidRDefault="00A16916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A16916" w:rsidRPr="00801B10" w:rsidRDefault="00A16916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C27D94" w:rsidRDefault="00C27D94" w:rsidP="00455A15">
      <w:pPr>
        <w:tabs>
          <w:tab w:val="left" w:pos="993"/>
        </w:tabs>
        <w:spacing w:after="0" w:line="228" w:lineRule="auto"/>
        <w:ind w:firstLine="709"/>
        <w:jc w:val="both"/>
      </w:pPr>
      <w:bookmarkStart w:id="0" w:name="_GoBack"/>
      <w:bookmarkEnd w:id="0"/>
    </w:p>
    <w:sectPr w:rsidR="00C27D94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3B" w:rsidRDefault="0084613B" w:rsidP="00DC1102">
      <w:pPr>
        <w:spacing w:after="0" w:line="240" w:lineRule="auto"/>
      </w:pPr>
      <w:r>
        <w:separator/>
      </w:r>
    </w:p>
  </w:endnote>
  <w:endnote w:type="continuationSeparator" w:id="0">
    <w:p w:rsidR="0084613B" w:rsidRDefault="0084613B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3B" w:rsidRDefault="0084613B" w:rsidP="00DC1102">
      <w:pPr>
        <w:spacing w:after="0" w:line="240" w:lineRule="auto"/>
      </w:pPr>
      <w:r>
        <w:separator/>
      </w:r>
    </w:p>
  </w:footnote>
  <w:footnote w:type="continuationSeparator" w:id="0">
    <w:p w:rsidR="0084613B" w:rsidRDefault="0084613B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69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CD2990"/>
    <w:multiLevelType w:val="hybridMultilevel"/>
    <w:tmpl w:val="AF04C556"/>
    <w:lvl w:ilvl="0" w:tplc="ABF41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1D3B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35FDD"/>
    <w:rsid w:val="00040AD8"/>
    <w:rsid w:val="000421B2"/>
    <w:rsid w:val="00052194"/>
    <w:rsid w:val="00054274"/>
    <w:rsid w:val="00073568"/>
    <w:rsid w:val="00074B40"/>
    <w:rsid w:val="00096074"/>
    <w:rsid w:val="000969F4"/>
    <w:rsid w:val="000A16BD"/>
    <w:rsid w:val="000A22CC"/>
    <w:rsid w:val="000C254B"/>
    <w:rsid w:val="000C642A"/>
    <w:rsid w:val="000E1D6F"/>
    <w:rsid w:val="000E3763"/>
    <w:rsid w:val="0011665C"/>
    <w:rsid w:val="001315C0"/>
    <w:rsid w:val="00144A6B"/>
    <w:rsid w:val="00156CB6"/>
    <w:rsid w:val="00171E9F"/>
    <w:rsid w:val="00176544"/>
    <w:rsid w:val="00177870"/>
    <w:rsid w:val="00196C5B"/>
    <w:rsid w:val="001A40BE"/>
    <w:rsid w:val="001D2972"/>
    <w:rsid w:val="001E14CA"/>
    <w:rsid w:val="001E5055"/>
    <w:rsid w:val="001E6B37"/>
    <w:rsid w:val="001F0A2E"/>
    <w:rsid w:val="001F2491"/>
    <w:rsid w:val="00202DC5"/>
    <w:rsid w:val="002265F5"/>
    <w:rsid w:val="0023302F"/>
    <w:rsid w:val="002434C8"/>
    <w:rsid w:val="00250159"/>
    <w:rsid w:val="002633F5"/>
    <w:rsid w:val="00287FB3"/>
    <w:rsid w:val="002A5865"/>
    <w:rsid w:val="002C71C0"/>
    <w:rsid w:val="002F46D8"/>
    <w:rsid w:val="0031613B"/>
    <w:rsid w:val="00322C01"/>
    <w:rsid w:val="00340D3D"/>
    <w:rsid w:val="0035714A"/>
    <w:rsid w:val="00366EBE"/>
    <w:rsid w:val="00384E9E"/>
    <w:rsid w:val="003917B9"/>
    <w:rsid w:val="003A0425"/>
    <w:rsid w:val="003F1149"/>
    <w:rsid w:val="003F735D"/>
    <w:rsid w:val="00402B8A"/>
    <w:rsid w:val="00446DFE"/>
    <w:rsid w:val="0045074B"/>
    <w:rsid w:val="00451EAD"/>
    <w:rsid w:val="00455A15"/>
    <w:rsid w:val="00466447"/>
    <w:rsid w:val="00483194"/>
    <w:rsid w:val="00490425"/>
    <w:rsid w:val="004A2E48"/>
    <w:rsid w:val="004A6375"/>
    <w:rsid w:val="004B48D1"/>
    <w:rsid w:val="004D22CE"/>
    <w:rsid w:val="005106A2"/>
    <w:rsid w:val="00513BE7"/>
    <w:rsid w:val="00515345"/>
    <w:rsid w:val="005501DE"/>
    <w:rsid w:val="00554D22"/>
    <w:rsid w:val="005874BE"/>
    <w:rsid w:val="00596A99"/>
    <w:rsid w:val="005A7F14"/>
    <w:rsid w:val="005B3DE3"/>
    <w:rsid w:val="005F6022"/>
    <w:rsid w:val="006367E9"/>
    <w:rsid w:val="0064160E"/>
    <w:rsid w:val="00652454"/>
    <w:rsid w:val="00692D37"/>
    <w:rsid w:val="006B0722"/>
    <w:rsid w:val="006C0CAF"/>
    <w:rsid w:val="006D4062"/>
    <w:rsid w:val="007052B4"/>
    <w:rsid w:val="007458AB"/>
    <w:rsid w:val="00745C2E"/>
    <w:rsid w:val="00755A9C"/>
    <w:rsid w:val="007577BB"/>
    <w:rsid w:val="00774DC7"/>
    <w:rsid w:val="00780733"/>
    <w:rsid w:val="00784DB7"/>
    <w:rsid w:val="00797E27"/>
    <w:rsid w:val="007A0A17"/>
    <w:rsid w:val="007B4327"/>
    <w:rsid w:val="007C23CF"/>
    <w:rsid w:val="007D221A"/>
    <w:rsid w:val="007D4E5B"/>
    <w:rsid w:val="007E1BEE"/>
    <w:rsid w:val="007E1D3D"/>
    <w:rsid w:val="008019DE"/>
    <w:rsid w:val="00801B10"/>
    <w:rsid w:val="00815C4A"/>
    <w:rsid w:val="0084613B"/>
    <w:rsid w:val="008466A6"/>
    <w:rsid w:val="008774AE"/>
    <w:rsid w:val="00877F3A"/>
    <w:rsid w:val="00882ABD"/>
    <w:rsid w:val="00893359"/>
    <w:rsid w:val="0089442A"/>
    <w:rsid w:val="008B63E6"/>
    <w:rsid w:val="008C147D"/>
    <w:rsid w:val="008C1C2D"/>
    <w:rsid w:val="008C267A"/>
    <w:rsid w:val="008C4B28"/>
    <w:rsid w:val="009021E4"/>
    <w:rsid w:val="00910877"/>
    <w:rsid w:val="00926462"/>
    <w:rsid w:val="0096387B"/>
    <w:rsid w:val="00974432"/>
    <w:rsid w:val="00977DF3"/>
    <w:rsid w:val="009E3F51"/>
    <w:rsid w:val="009F3A08"/>
    <w:rsid w:val="00A16916"/>
    <w:rsid w:val="00A22870"/>
    <w:rsid w:val="00A34652"/>
    <w:rsid w:val="00A40F95"/>
    <w:rsid w:val="00A623C2"/>
    <w:rsid w:val="00A739DF"/>
    <w:rsid w:val="00AA33DD"/>
    <w:rsid w:val="00AB39B4"/>
    <w:rsid w:val="00AC23D1"/>
    <w:rsid w:val="00AC54F6"/>
    <w:rsid w:val="00AE49FC"/>
    <w:rsid w:val="00B06CBA"/>
    <w:rsid w:val="00B17E79"/>
    <w:rsid w:val="00B33ACA"/>
    <w:rsid w:val="00B37351"/>
    <w:rsid w:val="00B622AB"/>
    <w:rsid w:val="00B65402"/>
    <w:rsid w:val="00B7060A"/>
    <w:rsid w:val="00BB33A8"/>
    <w:rsid w:val="00BC3FAC"/>
    <w:rsid w:val="00BC6498"/>
    <w:rsid w:val="00BD546B"/>
    <w:rsid w:val="00BE1FD6"/>
    <w:rsid w:val="00C0106F"/>
    <w:rsid w:val="00C06A38"/>
    <w:rsid w:val="00C16FE3"/>
    <w:rsid w:val="00C2244A"/>
    <w:rsid w:val="00C27D94"/>
    <w:rsid w:val="00C301C0"/>
    <w:rsid w:val="00C31D2F"/>
    <w:rsid w:val="00C31F55"/>
    <w:rsid w:val="00C34A1A"/>
    <w:rsid w:val="00C40D1E"/>
    <w:rsid w:val="00C56F30"/>
    <w:rsid w:val="00C574A1"/>
    <w:rsid w:val="00C63757"/>
    <w:rsid w:val="00C676FB"/>
    <w:rsid w:val="00C8558D"/>
    <w:rsid w:val="00C9759C"/>
    <w:rsid w:val="00CA0F6F"/>
    <w:rsid w:val="00CA153C"/>
    <w:rsid w:val="00CB781A"/>
    <w:rsid w:val="00CF2B1F"/>
    <w:rsid w:val="00D42DFE"/>
    <w:rsid w:val="00D577F4"/>
    <w:rsid w:val="00D72E6F"/>
    <w:rsid w:val="00D80264"/>
    <w:rsid w:val="00D83494"/>
    <w:rsid w:val="00D944C3"/>
    <w:rsid w:val="00DC1102"/>
    <w:rsid w:val="00DC2485"/>
    <w:rsid w:val="00DF59DD"/>
    <w:rsid w:val="00DF6293"/>
    <w:rsid w:val="00E077EE"/>
    <w:rsid w:val="00E1734C"/>
    <w:rsid w:val="00E4327C"/>
    <w:rsid w:val="00E550AE"/>
    <w:rsid w:val="00E66E45"/>
    <w:rsid w:val="00E72200"/>
    <w:rsid w:val="00E72668"/>
    <w:rsid w:val="00E76A34"/>
    <w:rsid w:val="00E92E8F"/>
    <w:rsid w:val="00ED12D2"/>
    <w:rsid w:val="00F07018"/>
    <w:rsid w:val="00F11090"/>
    <w:rsid w:val="00F2489B"/>
    <w:rsid w:val="00F41E87"/>
    <w:rsid w:val="00F477AC"/>
    <w:rsid w:val="00F7104D"/>
    <w:rsid w:val="00F736A7"/>
    <w:rsid w:val="00FB3FE7"/>
    <w:rsid w:val="00FC462B"/>
    <w:rsid w:val="00FE370F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F4B1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D9921-0650-46EB-9E5F-3FBF6A98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9</cp:revision>
  <cp:lastPrinted>2019-01-19T16:08:00Z</cp:lastPrinted>
  <dcterms:created xsi:type="dcterms:W3CDTF">2019-01-19T14:29:00Z</dcterms:created>
  <dcterms:modified xsi:type="dcterms:W3CDTF">2019-09-29T11:19:00Z</dcterms:modified>
</cp:coreProperties>
</file>